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3D5BB" w14:textId="01AFD209" w:rsidR="000E33E5" w:rsidRDefault="00C2615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Ｋ９</w:t>
      </w:r>
      <w:r w:rsidR="00632FB7">
        <w:rPr>
          <w:rFonts w:ascii="ＭＳ Ｐ明朝" w:eastAsia="ＭＳ Ｐ明朝" w:hAnsi="ＭＳ Ｐ明朝" w:hint="eastAsia"/>
        </w:rPr>
        <w:t>F</w:t>
      </w:r>
      <w:r>
        <w:rPr>
          <w:rFonts w:ascii="ＭＳ Ｐ明朝" w:eastAsia="ＭＳ Ｐ明朝" w:hAnsi="ＭＳ Ｐ明朝" w:hint="eastAsia"/>
        </w:rPr>
        <w:t>ＴＫ</w:t>
      </w:r>
    </w:p>
    <w:p w14:paraId="783B2605" w14:textId="783DC89B" w:rsidR="000E33E5" w:rsidRDefault="00C2615F">
      <w:pPr>
        <w:jc w:val="right"/>
        <w:rPr>
          <w:rFonts w:ascii="ＭＳ Ｐ明朝" w:eastAsia="ＭＳ Ｐ明朝" w:hAnsi="ＭＳ Ｐ明朝"/>
          <w:szCs w:val="21"/>
        </w:rPr>
      </w:pPr>
      <w:r w:rsidRPr="00632FB7">
        <w:rPr>
          <w:rFonts w:ascii="ＭＳ Ｐ明朝" w:eastAsia="ＭＳ Ｐ明朝" w:hAnsi="ＭＳ Ｐ明朝" w:hint="eastAsia"/>
          <w:szCs w:val="21"/>
        </w:rPr>
        <w:t>150000</w:t>
      </w:r>
      <w:r w:rsidR="00632FB7">
        <w:rPr>
          <w:rFonts w:ascii="ＭＳ Ｐ明朝" w:eastAsia="ＭＳ Ｐ明朝" w:hAnsi="ＭＳ Ｐ明朝" w:hint="eastAsia"/>
          <w:szCs w:val="21"/>
        </w:rPr>
        <w:t>44</w:t>
      </w:r>
    </w:p>
    <w:p w14:paraId="63977EC7" w14:textId="6095B4DC" w:rsidR="00632FB7" w:rsidRPr="00632FB7" w:rsidRDefault="00632FB7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15000045</w:t>
      </w:r>
    </w:p>
    <w:p w14:paraId="64B4EB71" w14:textId="77777777" w:rsidR="000E33E5" w:rsidRDefault="000E33E5">
      <w:pPr>
        <w:rPr>
          <w:rFonts w:ascii="ＭＳ Ｐ明朝" w:eastAsia="ＭＳ Ｐ明朝" w:hAnsi="ＭＳ Ｐ明朝"/>
        </w:rPr>
      </w:pPr>
    </w:p>
    <w:p w14:paraId="0BB936F4" w14:textId="77777777" w:rsidR="000E33E5" w:rsidRDefault="000E33E5">
      <w:pPr>
        <w:rPr>
          <w:rFonts w:ascii="ＭＳ Ｐ明朝" w:eastAsia="ＭＳ Ｐ明朝" w:hAnsi="ＭＳ Ｐ明朝"/>
        </w:rPr>
      </w:pPr>
    </w:p>
    <w:p w14:paraId="5B7DED81" w14:textId="77777777" w:rsidR="000E33E5" w:rsidRDefault="000E33E5">
      <w:pPr>
        <w:rPr>
          <w:rFonts w:ascii="ＭＳ Ｐ明朝" w:eastAsia="ＭＳ Ｐ明朝" w:hAnsi="ＭＳ Ｐ明朝"/>
        </w:rPr>
      </w:pPr>
    </w:p>
    <w:p w14:paraId="090D56EB" w14:textId="77777777" w:rsidR="000E33E5" w:rsidRDefault="000E33E5">
      <w:pPr>
        <w:rPr>
          <w:rFonts w:ascii="ＭＳ Ｐ明朝" w:eastAsia="ＭＳ Ｐ明朝" w:hAnsi="ＭＳ Ｐ明朝"/>
        </w:rPr>
      </w:pPr>
    </w:p>
    <w:p w14:paraId="5FCC1BCF" w14:textId="77777777" w:rsidR="000E33E5" w:rsidRDefault="000E33E5">
      <w:pPr>
        <w:rPr>
          <w:rFonts w:ascii="ＭＳ Ｐ明朝" w:eastAsia="ＭＳ Ｐ明朝" w:hAnsi="ＭＳ Ｐ明朝"/>
        </w:rPr>
      </w:pPr>
    </w:p>
    <w:p w14:paraId="3453B502" w14:textId="77777777" w:rsidR="000E33E5" w:rsidRDefault="000E33E5">
      <w:pPr>
        <w:rPr>
          <w:rFonts w:ascii="ＭＳ Ｐ明朝" w:eastAsia="ＭＳ Ｐ明朝" w:hAnsi="ＭＳ Ｐ明朝"/>
        </w:rPr>
      </w:pPr>
    </w:p>
    <w:p w14:paraId="0A53DB48" w14:textId="77777777" w:rsidR="000E33E5" w:rsidRDefault="000E33E5">
      <w:pPr>
        <w:rPr>
          <w:rFonts w:ascii="ＭＳ Ｐ明朝" w:eastAsia="ＭＳ Ｐ明朝" w:hAnsi="ＭＳ Ｐ明朝"/>
        </w:rPr>
      </w:pPr>
    </w:p>
    <w:p w14:paraId="4E100C8E" w14:textId="77777777" w:rsidR="000E33E5" w:rsidRDefault="000E33E5">
      <w:pPr>
        <w:rPr>
          <w:rFonts w:ascii="ＭＳ Ｐ明朝" w:eastAsia="ＭＳ Ｐ明朝" w:hAnsi="ＭＳ Ｐ明朝"/>
        </w:rPr>
      </w:pPr>
    </w:p>
    <w:p w14:paraId="58BE94A7" w14:textId="77777777" w:rsidR="000E33E5" w:rsidRDefault="000E33E5">
      <w:pPr>
        <w:rPr>
          <w:rFonts w:ascii="ＭＳ Ｐ明朝" w:eastAsia="ＭＳ Ｐ明朝" w:hAnsi="ＭＳ Ｐ明朝"/>
        </w:rPr>
      </w:pPr>
    </w:p>
    <w:p w14:paraId="2259A82E" w14:textId="77777777" w:rsidR="000E33E5" w:rsidRDefault="000E33E5">
      <w:pPr>
        <w:rPr>
          <w:rFonts w:ascii="ＭＳ Ｐ明朝" w:eastAsia="ＭＳ Ｐ明朝" w:hAnsi="ＭＳ Ｐ明朝"/>
        </w:rPr>
      </w:pPr>
    </w:p>
    <w:p w14:paraId="6495BA8F" w14:textId="77777777" w:rsidR="000E33E5" w:rsidRDefault="00C2615F">
      <w:pPr>
        <w:rPr>
          <w:rFonts w:ascii="ＭＳ Ｐ明朝" w:eastAsia="ＭＳ Ｐ明朝" w:hAnsi="ＭＳ Ｐ明朝"/>
          <w:sz w:val="44"/>
        </w:rPr>
      </w:pPr>
      <w:r>
        <w:rPr>
          <w:rFonts w:ascii="ＭＳ Ｐ明朝" w:eastAsia="ＭＳ Ｐ明朝" w:hAnsi="ＭＳ Ｐ明朝" w:hint="eastAsia"/>
        </w:rPr>
        <w:t xml:space="preserve">          </w:t>
      </w:r>
    </w:p>
    <w:p w14:paraId="5F22F596" w14:textId="77777777" w:rsidR="000E33E5" w:rsidRDefault="000E33E5">
      <w:pPr>
        <w:rPr>
          <w:rFonts w:ascii="ＭＳ Ｐ明朝" w:eastAsia="ＭＳ Ｐ明朝" w:hAnsi="ＭＳ Ｐ明朝"/>
        </w:rPr>
      </w:pPr>
    </w:p>
    <w:p w14:paraId="5B345C13" w14:textId="77777777" w:rsidR="000E33E5" w:rsidRDefault="00C2615F">
      <w:pPr>
        <w:jc w:val="center"/>
        <w:rPr>
          <w:rFonts w:ascii="ＭＳ Ｐ明朝" w:eastAsia="ＭＳ Ｐ明朝" w:hAnsi="ＭＳ Ｐ明朝"/>
          <w:sz w:val="48"/>
          <w:szCs w:val="48"/>
        </w:rPr>
      </w:pPr>
      <w:r>
        <w:rPr>
          <w:rFonts w:ascii="ＭＳ Ｐ明朝" w:eastAsia="ＭＳ Ｐ明朝" w:hAnsi="ＭＳ Ｐ明朝" w:hint="eastAsia"/>
          <w:sz w:val="48"/>
          <w:szCs w:val="48"/>
        </w:rPr>
        <w:t>安全靴仕様書</w:t>
      </w:r>
    </w:p>
    <w:p w14:paraId="02BD23EA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D1787C6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tbl>
      <w:tblPr>
        <w:tblW w:w="0" w:type="auto"/>
        <w:tblInd w:w="2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3495"/>
      </w:tblGrid>
      <w:tr w:rsidR="000E33E5" w14:paraId="47A55E93" w14:textId="77777777">
        <w:trPr>
          <w:trHeight w:val="646"/>
        </w:trPr>
        <w:tc>
          <w:tcPr>
            <w:tcW w:w="1035" w:type="dxa"/>
            <w:vAlign w:val="center"/>
          </w:tcPr>
          <w:p w14:paraId="7AC08082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品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495" w:type="dxa"/>
            <w:vAlign w:val="center"/>
          </w:tcPr>
          <w:p w14:paraId="460EFA4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ＰＲＭ２１０ブラック踏抜防止板入り</w:t>
            </w:r>
          </w:p>
        </w:tc>
      </w:tr>
    </w:tbl>
    <w:p w14:paraId="2E29F7E2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1B1761B6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6B0C36F7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EA5963E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181B3BF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7D97D75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5DAEA787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105DBE76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7760753A" w14:textId="77777777" w:rsidR="000E33E5" w:rsidRDefault="000E33E5">
      <w:pPr>
        <w:rPr>
          <w:rFonts w:ascii="ＭＳ Ｐ明朝" w:eastAsia="ＭＳ Ｐ明朝" w:hAnsi="ＭＳ Ｐ明朝"/>
        </w:rPr>
      </w:pPr>
    </w:p>
    <w:p w14:paraId="4A7E3365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6686974F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5467A7EF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7A26DCB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8609937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1CE2894E" w14:textId="77777777" w:rsidR="000E33E5" w:rsidRDefault="00C2615F">
      <w:pPr>
        <w:jc w:val="center"/>
        <w:rPr>
          <w:rFonts w:ascii="ＭＳ Ｐ明朝" w:eastAsia="ＭＳ Ｐ明朝" w:hAnsi="ＭＳ Ｐ明朝"/>
          <w:sz w:val="48"/>
          <w:szCs w:val="48"/>
        </w:rPr>
      </w:pPr>
      <w:r>
        <w:rPr>
          <w:rFonts w:ascii="ＭＳ Ｐ明朝" w:eastAsia="ＭＳ Ｐ明朝" w:hAnsi="ＭＳ Ｐ明朝" w:hint="eastAsia"/>
          <w:sz w:val="48"/>
          <w:szCs w:val="48"/>
        </w:rPr>
        <w:t>ミ ド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リ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安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全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株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式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会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社</w:t>
      </w:r>
    </w:p>
    <w:p w14:paraId="39BA4343" w14:textId="48C5446D" w:rsidR="000E33E5" w:rsidRDefault="000E33E5">
      <w:pPr>
        <w:jc w:val="center"/>
        <w:rPr>
          <w:rFonts w:ascii="ＭＳ Ｐ明朝" w:eastAsia="ＭＳ Ｐ明朝" w:hAnsi="ＭＳ Ｐ明朝"/>
        </w:rPr>
      </w:pPr>
    </w:p>
    <w:p w14:paraId="52DEE0F7" w14:textId="4B6935A0" w:rsidR="00277B46" w:rsidRDefault="00277B46">
      <w:pPr>
        <w:jc w:val="center"/>
        <w:rPr>
          <w:rFonts w:ascii="ＭＳ Ｐ明朝" w:eastAsia="ＭＳ Ｐ明朝" w:hAnsi="ＭＳ Ｐ明朝"/>
        </w:rPr>
      </w:pPr>
    </w:p>
    <w:p w14:paraId="1E3B296C" w14:textId="58426EB9" w:rsidR="00277B46" w:rsidRPr="00277B46" w:rsidRDefault="00277B46">
      <w:pPr>
        <w:jc w:val="center"/>
        <w:rPr>
          <w:rFonts w:ascii="ＭＳ Ｐ明朝" w:eastAsia="ＭＳ Ｐ明朝" w:hAnsi="ＭＳ Ｐ明朝"/>
          <w:u w:val="single"/>
        </w:rPr>
      </w:pPr>
      <w:r w:rsidRPr="00277B46">
        <w:rPr>
          <w:rFonts w:ascii="ＭＳ Ｐ明朝" w:eastAsia="ＭＳ Ｐ明朝" w:hAnsi="ＭＳ Ｐ明朝" w:hint="eastAsia"/>
          <w:u w:val="single"/>
        </w:rPr>
        <w:t>適用開始日：2021年3月21日</w:t>
      </w:r>
    </w:p>
    <w:p w14:paraId="39B33795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B682B98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565D1F3D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D8449C4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670EBF8A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3BD6FB15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16B2853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8"/>
        </w:rPr>
        <w:t xml:space="preserve">　　　　　　　　　　　　　　　　　　　　　　　　　　　　　　　　　　　　　　　　　　　</w:t>
      </w:r>
    </w:p>
    <w:p w14:paraId="46F6CDDF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１．適用範囲</w:t>
      </w:r>
    </w:p>
    <w:p w14:paraId="0544B610" w14:textId="77777777" w:rsidR="000E33E5" w:rsidRDefault="00C2615F">
      <w:pPr>
        <w:ind w:leftChars="135" w:left="28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本仕様書は、</w:t>
      </w:r>
      <w:r>
        <w:rPr>
          <w:rFonts w:ascii="ＭＳ Ｐ明朝" w:eastAsia="ＭＳ Ｐ明朝" w:hAnsi="ＭＳ Ｐ明朝" w:hint="eastAsia"/>
        </w:rPr>
        <w:t>着用者のつま先保護を目的とした革製</w:t>
      </w:r>
      <w:r>
        <w:rPr>
          <w:rFonts w:ascii="ＭＳ Ｐ明朝" w:eastAsia="ＭＳ Ｐ明朝" w:hAnsi="ＭＳ Ｐ明朝" w:hint="eastAsia"/>
          <w:sz w:val="22"/>
        </w:rPr>
        <w:t>安全靴（以下「靴」という）について規定する。</w:t>
      </w:r>
    </w:p>
    <w:p w14:paraId="38093351" w14:textId="77777777" w:rsidR="000E33E5" w:rsidRDefault="000E33E5">
      <w:pPr>
        <w:ind w:leftChars="135" w:left="283"/>
        <w:rPr>
          <w:rFonts w:ascii="ＭＳ Ｐ明朝" w:eastAsia="ＭＳ Ｐ明朝" w:hAnsi="ＭＳ Ｐ明朝"/>
          <w:sz w:val="22"/>
        </w:rPr>
      </w:pPr>
    </w:p>
    <w:p w14:paraId="54028A68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２．種類および種類</w:t>
      </w:r>
    </w:p>
    <w:p w14:paraId="0084ABC6" w14:textId="383C2167" w:rsidR="000E33E5" w:rsidRDefault="00C2615F">
      <w:pPr>
        <w:ind w:leftChars="104" w:left="218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int="eastAsia"/>
        </w:rPr>
        <w:t>靴の製法は、射出成形式製法とし、</w:t>
      </w:r>
      <w:r>
        <w:rPr>
          <w:rFonts w:ascii="ＭＳ Ｐ明朝" w:eastAsia="ＭＳ Ｐ明朝" w:hAnsi="ＭＳ Ｐ明朝" w:hint="eastAsia"/>
        </w:rPr>
        <w:t>靴の種類はJIS T 8101：20</w:t>
      </w:r>
      <w:r w:rsidR="00277B46">
        <w:rPr>
          <w:rFonts w:ascii="ＭＳ Ｐ明朝" w:eastAsia="ＭＳ Ｐ明朝" w:hAnsi="ＭＳ Ｐ明朝" w:hint="eastAsia"/>
        </w:rPr>
        <w:t>20</w:t>
      </w:r>
      <w:r>
        <w:rPr>
          <w:rFonts w:ascii="ＭＳ Ｐ明朝" w:eastAsia="ＭＳ Ｐ明朝" w:hAnsi="ＭＳ Ｐ明朝" w:hint="eastAsia"/>
        </w:rPr>
        <w:t>（安全靴）に規定する革製</w:t>
      </w:r>
      <w:r w:rsidR="00277B46">
        <w:rPr>
          <w:rFonts w:ascii="ＭＳ Ｐ明朝" w:eastAsia="ＭＳ Ｐ明朝" w:hAnsi="ＭＳ Ｐ明朝" w:hint="eastAsia"/>
        </w:rPr>
        <w:t>（ＣⅠ）の</w:t>
      </w:r>
      <w:r>
        <w:rPr>
          <w:rFonts w:ascii="ＭＳ Ｐ明朝" w:eastAsia="ＭＳ Ｐ明朝" w:hAnsi="ＭＳ Ｐ明朝" w:hint="eastAsia"/>
        </w:rPr>
        <w:t>普通作業用（Ｓ）とし、付加的性能として、耐踏抜き性（P）、かかと部の衝撃エネルギー吸収性（Ｅ）、耐滑性（Ｆ</w:t>
      </w:r>
      <w:r w:rsidR="00FA308C" w:rsidRPr="00FA308C">
        <w:rPr>
          <w:rFonts w:ascii="ＭＳ Ｐ明朝" w:eastAsia="ＭＳ Ｐ明朝" w:hAnsi="ＭＳ Ｐ明朝" w:hint="eastAsia"/>
          <w:color w:val="FF0000"/>
        </w:rPr>
        <w:t>2</w:t>
      </w:r>
      <w:r>
        <w:rPr>
          <w:rFonts w:ascii="ＭＳ Ｐ明朝" w:eastAsia="ＭＳ Ｐ明朝" w:hAnsi="ＭＳ Ｐ明朝" w:hint="eastAsia"/>
        </w:rPr>
        <w:t>）</w:t>
      </w:r>
      <w:r w:rsidR="00277B46">
        <w:rPr>
          <w:rFonts w:ascii="ＭＳ Ｐ明朝" w:eastAsia="ＭＳ Ｐ明朝" w:hAnsi="ＭＳ Ｐ明朝" w:hint="eastAsia"/>
        </w:rPr>
        <w:t>及び表底の耐燃料油性（BO）</w:t>
      </w:r>
      <w:r>
        <w:rPr>
          <w:rFonts w:ascii="ＭＳ Ｐ明朝" w:eastAsia="ＭＳ Ｐ明朝" w:hAnsi="ＭＳ Ｐ明朝" w:hint="eastAsia"/>
        </w:rPr>
        <w:t>を有するものとする。</w:t>
      </w:r>
    </w:p>
    <w:p w14:paraId="4ECCC7B3" w14:textId="687DE4E3" w:rsidR="00277B46" w:rsidRPr="00277B46" w:rsidRDefault="00277B46">
      <w:pPr>
        <w:ind w:leftChars="104" w:left="218"/>
        <w:jc w:val="left"/>
        <w:rPr>
          <w:rFonts w:ascii="ＭＳ Ｐ明朝" w:eastAsia="ＭＳ Ｐ明朝"/>
        </w:rPr>
      </w:pPr>
      <w:r>
        <w:rPr>
          <w:rFonts w:ascii="ＭＳ Ｐ明朝" w:eastAsia="ＭＳ Ｐ明朝" w:hAnsi="ＭＳ Ｐ明朝" w:hint="eastAsia"/>
        </w:rPr>
        <w:t>なお、記号表示は、“ＣⅠ/Ｓ/P2/F</w:t>
      </w:r>
      <w:r w:rsidR="00FA308C" w:rsidRPr="00FA308C">
        <w:rPr>
          <w:rFonts w:ascii="ＭＳ Ｐ明朝" w:eastAsia="ＭＳ Ｐ明朝" w:hAnsi="ＭＳ Ｐ明朝" w:hint="eastAsia"/>
          <w:color w:val="FF0000"/>
        </w:rPr>
        <w:t>2</w:t>
      </w:r>
      <w:r>
        <w:rPr>
          <w:rFonts w:ascii="ＭＳ Ｐ明朝" w:eastAsia="ＭＳ Ｐ明朝" w:hAnsi="ＭＳ Ｐ明朝" w:hint="eastAsia"/>
        </w:rPr>
        <w:t>”とする。</w:t>
      </w:r>
    </w:p>
    <w:p w14:paraId="7CBE854C" w14:textId="77777777" w:rsidR="000E33E5" w:rsidRDefault="000E33E5">
      <w:pPr>
        <w:ind w:left="435" w:hanging="435"/>
        <w:rPr>
          <w:rFonts w:ascii="ＭＳ Ｐ明朝" w:eastAsia="ＭＳ Ｐ明朝" w:hAnsi="ＭＳ Ｐ明朝"/>
          <w:sz w:val="22"/>
        </w:rPr>
      </w:pPr>
    </w:p>
    <w:p w14:paraId="340CA18F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３．形</w:t>
      </w:r>
      <w:r>
        <w:rPr>
          <w:rFonts w:ascii="ＭＳ Ｐ明朝" w:eastAsia="ＭＳ Ｐ明朝" w:hAnsi="ＭＳ Ｐ明朝"/>
          <w:sz w:val="22"/>
        </w:rPr>
        <w:t xml:space="preserve">  </w:t>
      </w:r>
      <w:r>
        <w:rPr>
          <w:rFonts w:ascii="ＭＳ Ｐ明朝" w:eastAsia="ＭＳ Ｐ明朝" w:hAnsi="ＭＳ Ｐ明朝" w:hint="eastAsia"/>
          <w:sz w:val="22"/>
        </w:rPr>
        <w:t>式</w:t>
      </w:r>
    </w:p>
    <w:p w14:paraId="639EAE02" w14:textId="77777777" w:rsidR="000E33E5" w:rsidRDefault="00C2615F">
      <w:pPr>
        <w:ind w:left="435" w:hanging="435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靴の形式は、紐タイプ外羽根式短靴とする。</w:t>
      </w:r>
      <w:r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（図－１）</w:t>
      </w:r>
    </w:p>
    <w:p w14:paraId="5986725E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5DE72B7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４．各部の名称及び主要材料</w:t>
      </w:r>
    </w:p>
    <w:p w14:paraId="11E3A5E8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各部の名称は、図－１、表－５による。</w:t>
      </w:r>
    </w:p>
    <w:p w14:paraId="65607D6F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主要材料は以下による。</w:t>
      </w:r>
    </w:p>
    <w:p w14:paraId="41B90874" w14:textId="77777777" w:rsidR="000E33E5" w:rsidRDefault="000E33E5">
      <w:pPr>
        <w:ind w:leftChars="200" w:left="420"/>
        <w:rPr>
          <w:rFonts w:ascii="ＭＳ Ｐ明朝" w:eastAsia="ＭＳ Ｐ明朝"/>
        </w:rPr>
      </w:pPr>
    </w:p>
    <w:p w14:paraId="72863104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４．１　甲　被</w:t>
      </w:r>
    </w:p>
    <w:p w14:paraId="21134F5B" w14:textId="056D4870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甲被は、厚さが均等で、傷などの欠点がなく、牛クロムなめし法により製造し、JIS T 810</w:t>
      </w:r>
      <w:r w:rsidR="00277B46">
        <w:rPr>
          <w:rFonts w:ascii="ＭＳ Ｐ明朝" w:eastAsia="ＭＳ Ｐ明朝" w:hint="eastAsia"/>
        </w:rPr>
        <w:t>7</w:t>
      </w:r>
      <w:r>
        <w:rPr>
          <w:rFonts w:ascii="ＭＳ Ｐ明朝" w:eastAsia="ＭＳ Ｐ明朝" w:hint="eastAsia"/>
        </w:rPr>
        <w:t>：20</w:t>
      </w:r>
      <w:r w:rsidR="00277B46">
        <w:rPr>
          <w:rFonts w:ascii="ＭＳ Ｐ明朝" w:eastAsia="ＭＳ Ｐ明朝" w:hint="eastAsia"/>
        </w:rPr>
        <w:t>20（安全靴・作業靴の試験方法）に記載される試験方法</w:t>
      </w:r>
      <w:r>
        <w:rPr>
          <w:rFonts w:ascii="ＭＳ Ｐ明朝" w:eastAsia="ＭＳ Ｐ明朝" w:hint="eastAsia"/>
        </w:rPr>
        <w:t>によ</w:t>
      </w:r>
      <w:r w:rsidR="00277B46">
        <w:rPr>
          <w:rFonts w:ascii="ＭＳ Ｐ明朝" w:eastAsia="ＭＳ Ｐ明朝" w:hint="eastAsia"/>
        </w:rPr>
        <w:t>って</w:t>
      </w:r>
      <w:r>
        <w:rPr>
          <w:rFonts w:ascii="ＭＳ Ｐ明朝" w:eastAsia="ＭＳ Ｐ明朝" w:hint="eastAsia"/>
        </w:rPr>
        <w:t>試験し</w:t>
      </w:r>
      <w:r w:rsidR="00277B46">
        <w:rPr>
          <w:rFonts w:ascii="ＭＳ Ｐ明朝" w:eastAsia="ＭＳ Ｐ明朝" w:hint="eastAsia"/>
        </w:rPr>
        <w:t>たとき</w:t>
      </w:r>
      <w:r>
        <w:rPr>
          <w:rFonts w:ascii="ＭＳ Ｐ明朝" w:eastAsia="ＭＳ Ｐ明朝" w:hint="eastAsia"/>
        </w:rPr>
        <w:t>、表－１に適合した牛クロム型押し革を用いる。</w:t>
      </w:r>
    </w:p>
    <w:p w14:paraId="7CD814EC" w14:textId="77777777" w:rsidR="000E33E5" w:rsidRDefault="000E33E5">
      <w:pPr>
        <w:ind w:leftChars="200" w:left="420"/>
        <w:rPr>
          <w:rFonts w:ascii="ＭＳ Ｐ明朝" w:eastAsia="ＭＳ Ｐ明朝"/>
        </w:rPr>
      </w:pPr>
    </w:p>
    <w:p w14:paraId="2C9D696D" w14:textId="77777777" w:rsidR="00277B46" w:rsidRPr="005850DF" w:rsidRDefault="00277B46" w:rsidP="00277B46">
      <w:pPr>
        <w:ind w:firstLineChars="200" w:firstLine="420"/>
        <w:rPr>
          <w:rFonts w:ascii="ＭＳ Ｐ明朝" w:eastAsia="ＭＳ Ｐ明朝"/>
        </w:rPr>
      </w:pPr>
      <w:r w:rsidRPr="005850DF">
        <w:rPr>
          <w:rFonts w:ascii="ＭＳ Ｐ明朝" w:eastAsia="ＭＳ Ｐ明朝" w:hint="eastAsia"/>
        </w:rPr>
        <w:t>表－１</w:t>
      </w:r>
    </w:p>
    <w:tbl>
      <w:tblPr>
        <w:tblW w:w="8832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85"/>
        <w:gridCol w:w="1985"/>
        <w:gridCol w:w="3402"/>
      </w:tblGrid>
      <w:tr w:rsidR="00277B46" w:rsidRPr="005850DF" w14:paraId="387F6F85" w14:textId="77777777" w:rsidTr="00277B46">
        <w:trPr>
          <w:cantSplit/>
          <w:trHeight w:val="349"/>
        </w:trPr>
        <w:tc>
          <w:tcPr>
            <w:tcW w:w="3445" w:type="dxa"/>
            <w:gridSpan w:val="2"/>
            <w:vAlign w:val="center"/>
          </w:tcPr>
          <w:p w14:paraId="2DE247C6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項　　目</w:t>
            </w:r>
          </w:p>
        </w:tc>
        <w:tc>
          <w:tcPr>
            <w:tcW w:w="1985" w:type="dxa"/>
            <w:vAlign w:val="center"/>
          </w:tcPr>
          <w:p w14:paraId="5CE85437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規　　格</w:t>
            </w:r>
          </w:p>
        </w:tc>
        <w:tc>
          <w:tcPr>
            <w:tcW w:w="3402" w:type="dxa"/>
            <w:vAlign w:val="center"/>
          </w:tcPr>
          <w:p w14:paraId="57F3A14A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試　験　方　法</w:t>
            </w:r>
          </w:p>
        </w:tc>
      </w:tr>
      <w:tr w:rsidR="00277B46" w:rsidRPr="005850DF" w14:paraId="10368298" w14:textId="77777777" w:rsidTr="00277B46">
        <w:trPr>
          <w:cantSplit/>
          <w:trHeight w:val="349"/>
        </w:trPr>
        <w:tc>
          <w:tcPr>
            <w:tcW w:w="3445" w:type="dxa"/>
            <w:gridSpan w:val="2"/>
            <w:vAlign w:val="center"/>
          </w:tcPr>
          <w:p w14:paraId="0BE620C7" w14:textId="77777777" w:rsidR="00277B46" w:rsidRPr="005850DF" w:rsidRDefault="00277B46" w:rsidP="007F7C09">
            <w:pPr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厚さ　　　　　　　　　　　　　　　　　 ｍｍ</w:t>
            </w:r>
          </w:p>
        </w:tc>
        <w:tc>
          <w:tcPr>
            <w:tcW w:w="1985" w:type="dxa"/>
            <w:vAlign w:val="center"/>
          </w:tcPr>
          <w:p w14:paraId="16843582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１．５以上</w:t>
            </w:r>
          </w:p>
        </w:tc>
        <w:tc>
          <w:tcPr>
            <w:tcW w:w="3402" w:type="dxa"/>
            <w:vAlign w:val="center"/>
          </w:tcPr>
          <w:p w14:paraId="69056D14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6</w:t>
            </w:r>
            <w:r w:rsidRPr="005850DF">
              <w:rPr>
                <w:rFonts w:ascii="ＭＳ Ｐ明朝" w:eastAsia="ＭＳ Ｐ明朝"/>
              </w:rPr>
              <w:t>.1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7CCAEB6A" w14:textId="77777777" w:rsidTr="00277B46">
        <w:trPr>
          <w:cantSplit/>
          <w:trHeight w:val="340"/>
        </w:trPr>
        <w:tc>
          <w:tcPr>
            <w:tcW w:w="1260" w:type="dxa"/>
            <w:vMerge w:val="restart"/>
            <w:vAlign w:val="center"/>
          </w:tcPr>
          <w:p w14:paraId="163CAB08" w14:textId="77777777" w:rsidR="00277B46" w:rsidRPr="005850DF" w:rsidRDefault="00277B46" w:rsidP="007F7C09">
            <w:pPr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銀面割れ</w:t>
            </w:r>
          </w:p>
        </w:tc>
        <w:tc>
          <w:tcPr>
            <w:tcW w:w="2185" w:type="dxa"/>
            <w:vAlign w:val="center"/>
          </w:tcPr>
          <w:p w14:paraId="307A1305" w14:textId="77777777" w:rsidR="00277B46" w:rsidRPr="005850DF" w:rsidRDefault="00277B46" w:rsidP="007F7C09">
            <w:pPr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高さ　　　 　　 　 ｍｍ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6387ABC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６．０以上</w:t>
            </w:r>
          </w:p>
        </w:tc>
        <w:tc>
          <w:tcPr>
            <w:tcW w:w="3402" w:type="dxa"/>
            <w:vMerge w:val="restart"/>
            <w:vAlign w:val="center"/>
          </w:tcPr>
          <w:p w14:paraId="4FC968EB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6</w:t>
            </w:r>
            <w:r w:rsidRPr="005850DF">
              <w:rPr>
                <w:rFonts w:ascii="ＭＳ Ｐ明朝" w:eastAsia="ＭＳ Ｐ明朝"/>
              </w:rPr>
              <w:t>.4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71BC8689" w14:textId="77777777" w:rsidTr="00277B46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0FB63EDE" w14:textId="77777777" w:rsidR="00277B46" w:rsidRPr="005850DF" w:rsidRDefault="00277B46" w:rsidP="007F7C09"/>
        </w:tc>
        <w:tc>
          <w:tcPr>
            <w:tcW w:w="2185" w:type="dxa"/>
            <w:vAlign w:val="center"/>
          </w:tcPr>
          <w:p w14:paraId="5D9679C7" w14:textId="77777777" w:rsidR="00277B46" w:rsidRPr="005850DF" w:rsidRDefault="00277B46" w:rsidP="007F7C09">
            <w:pPr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荷重　　　　　　　　　Ｎ</w:t>
            </w:r>
          </w:p>
        </w:tc>
        <w:tc>
          <w:tcPr>
            <w:tcW w:w="1985" w:type="dxa"/>
            <w:vAlign w:val="center"/>
          </w:tcPr>
          <w:p w14:paraId="70CAAACC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１５０以上</w:t>
            </w:r>
          </w:p>
        </w:tc>
        <w:tc>
          <w:tcPr>
            <w:tcW w:w="3402" w:type="dxa"/>
            <w:vMerge/>
          </w:tcPr>
          <w:p w14:paraId="2A073658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</w:p>
        </w:tc>
      </w:tr>
    </w:tbl>
    <w:p w14:paraId="4ED47D38" w14:textId="77777777" w:rsidR="000E33E5" w:rsidRDefault="000E33E5">
      <w:pPr>
        <w:rPr>
          <w:rFonts w:ascii="ＭＳ Ｐ明朝" w:eastAsia="ＭＳ Ｐ明朝"/>
        </w:rPr>
      </w:pPr>
    </w:p>
    <w:p w14:paraId="48D4ABE7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４．２　表　底</w:t>
      </w:r>
    </w:p>
    <w:p w14:paraId="21D39F9A" w14:textId="564F6E57" w:rsidR="000E33E5" w:rsidRDefault="00C2615F" w:rsidP="00277B46">
      <w:pPr>
        <w:ind w:leftChars="135" w:left="284" w:hanging="1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表底は、</w:t>
      </w:r>
      <w:r w:rsidR="00277B46" w:rsidRPr="005850DF">
        <w:rPr>
          <w:rFonts w:ascii="ＭＳ Ｐ明朝" w:eastAsia="ＭＳ Ｐ明朝" w:hAnsi="ＭＳ Ｐ明朝" w:hint="eastAsia"/>
        </w:rPr>
        <w:t>滑り止め効果のある形状を有した</w:t>
      </w:r>
      <w:r w:rsidR="00277B46" w:rsidRPr="005850DF">
        <w:rPr>
          <w:rFonts w:ascii="ＭＳ Ｐ明朝" w:eastAsia="ＭＳ Ｐ明朝" w:hint="eastAsia"/>
        </w:rPr>
        <w:t>クリート付き表底とし、JIS T 8107：2020に記載される</w:t>
      </w:r>
      <w:r w:rsidR="00277B46" w:rsidRPr="005850DF">
        <w:rPr>
          <w:rFonts w:ascii="ＭＳ Ｐ明朝" w:eastAsia="ＭＳ Ｐ明朝" w:hAnsi="ＭＳ Ｐ明朝" w:hint="eastAsia"/>
        </w:rPr>
        <w:t>試験方法によって試験したとき、</w:t>
      </w:r>
      <w:r>
        <w:rPr>
          <w:rFonts w:ascii="ＭＳ Ｐ明朝" w:eastAsia="ＭＳ Ｐ明朝" w:hint="eastAsia"/>
        </w:rPr>
        <w:t>表－２に適合した発泡ポリウレタンを用いる。</w:t>
      </w:r>
    </w:p>
    <w:p w14:paraId="4E9E92E3" w14:textId="77777777" w:rsidR="000E33E5" w:rsidRDefault="000E33E5">
      <w:pPr>
        <w:ind w:firstLineChars="200" w:firstLine="420"/>
        <w:rPr>
          <w:rFonts w:ascii="ＭＳ Ｐ明朝" w:eastAsia="ＭＳ Ｐ明朝"/>
        </w:rPr>
      </w:pPr>
    </w:p>
    <w:p w14:paraId="5DFA875D" w14:textId="77777777" w:rsidR="00277B46" w:rsidRPr="005850DF" w:rsidRDefault="00277B46" w:rsidP="00277B46">
      <w:pPr>
        <w:ind w:leftChars="200" w:left="420"/>
        <w:rPr>
          <w:rFonts w:ascii="ＭＳ Ｐ明朝" w:eastAsia="ＭＳ Ｐ明朝" w:hAnsi="ＭＳ Ｐ明朝"/>
        </w:rPr>
      </w:pPr>
      <w:r w:rsidRPr="005850DF">
        <w:rPr>
          <w:rFonts w:ascii="ＭＳ Ｐ明朝" w:eastAsia="ＭＳ Ｐ明朝" w:hAnsi="ＭＳ Ｐ明朝" w:hint="eastAsia"/>
        </w:rPr>
        <w:t>表－２</w:t>
      </w:r>
    </w:p>
    <w:tbl>
      <w:tblPr>
        <w:tblW w:w="892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410"/>
        <w:gridCol w:w="2088"/>
        <w:gridCol w:w="2966"/>
      </w:tblGrid>
      <w:tr w:rsidR="00277B46" w:rsidRPr="005850DF" w14:paraId="52C5E1A8" w14:textId="77777777" w:rsidTr="007F7C09">
        <w:trPr>
          <w:trHeight w:val="364"/>
        </w:trPr>
        <w:tc>
          <w:tcPr>
            <w:tcW w:w="3871" w:type="dxa"/>
            <w:gridSpan w:val="2"/>
            <w:vAlign w:val="center"/>
          </w:tcPr>
          <w:p w14:paraId="6F27D452" w14:textId="75DA4EB9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2088" w:type="dxa"/>
            <w:vAlign w:val="center"/>
          </w:tcPr>
          <w:p w14:paraId="66095050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規　　格</w:t>
            </w:r>
          </w:p>
        </w:tc>
        <w:tc>
          <w:tcPr>
            <w:tcW w:w="2966" w:type="dxa"/>
            <w:vAlign w:val="center"/>
          </w:tcPr>
          <w:p w14:paraId="0E5AF717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試　験　方　法</w:t>
            </w:r>
          </w:p>
        </w:tc>
      </w:tr>
      <w:tr w:rsidR="00277B46" w:rsidRPr="005850DF" w14:paraId="51D46651" w14:textId="77777777" w:rsidTr="007F7C09">
        <w:trPr>
          <w:trHeight w:val="346"/>
        </w:trPr>
        <w:tc>
          <w:tcPr>
            <w:tcW w:w="1461" w:type="dxa"/>
            <w:vMerge w:val="restart"/>
            <w:vAlign w:val="center"/>
          </w:tcPr>
          <w:p w14:paraId="0C6EBBA2" w14:textId="1E1BB14A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引張</w:t>
            </w:r>
            <w:r>
              <w:rPr>
                <w:rFonts w:ascii="ＭＳ Ｐ明朝" w:eastAsia="ＭＳ Ｐ明朝" w:hAnsi="ＭＳ Ｐ明朝" w:hint="eastAsia"/>
              </w:rPr>
              <w:t>特性</w:t>
            </w:r>
          </w:p>
        </w:tc>
        <w:tc>
          <w:tcPr>
            <w:tcW w:w="2410" w:type="dxa"/>
            <w:vAlign w:val="center"/>
          </w:tcPr>
          <w:p w14:paraId="0F20E1EA" w14:textId="17461FB7" w:rsidR="00277B46" w:rsidRPr="00FA308C" w:rsidRDefault="00277B46" w:rsidP="007F7C09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 xml:space="preserve">引張強さ　　　</w:t>
            </w:r>
            <w:r w:rsidR="00FA308C" w:rsidRPr="00FA308C">
              <w:rPr>
                <w:rFonts w:ascii="ＭＳ Ｐ明朝" w:eastAsia="ＭＳ Ｐ明朝" w:hAnsi="ＭＳ Ｐ明朝" w:cstheme="minorBidi" w:hint="eastAsia"/>
                <w:color w:val="FF0000"/>
                <w:szCs w:val="22"/>
              </w:rPr>
              <w:t>Ｎ／ｍｍ</w:t>
            </w:r>
            <w:r w:rsidR="00FA308C" w:rsidRPr="00FA308C">
              <w:rPr>
                <w:rFonts w:ascii="ＭＳ Ｐ明朝" w:eastAsia="ＭＳ Ｐ明朝" w:hAnsi="ＭＳ Ｐ明朝" w:cstheme="minorBidi" w:hint="eastAsia"/>
                <w:color w:val="FF0000"/>
                <w:szCs w:val="22"/>
                <w:vertAlign w:val="superscript"/>
              </w:rPr>
              <w:t>2</w:t>
            </w:r>
          </w:p>
        </w:tc>
        <w:tc>
          <w:tcPr>
            <w:tcW w:w="2088" w:type="dxa"/>
            <w:vAlign w:val="center"/>
          </w:tcPr>
          <w:p w14:paraId="7B8779FD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６以上</w:t>
            </w:r>
          </w:p>
        </w:tc>
        <w:tc>
          <w:tcPr>
            <w:tcW w:w="2966" w:type="dxa"/>
            <w:vMerge w:val="restart"/>
            <w:vAlign w:val="center"/>
          </w:tcPr>
          <w:p w14:paraId="175FD0A7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7</w:t>
            </w:r>
            <w:r w:rsidRPr="005850DF">
              <w:rPr>
                <w:rFonts w:ascii="ＭＳ Ｐ明朝" w:eastAsia="ＭＳ Ｐ明朝"/>
              </w:rPr>
              <w:t>.4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25B00A28" w14:textId="77777777" w:rsidTr="007F7C09">
        <w:trPr>
          <w:trHeight w:val="343"/>
        </w:trPr>
        <w:tc>
          <w:tcPr>
            <w:tcW w:w="1461" w:type="dxa"/>
            <w:vMerge/>
            <w:vAlign w:val="center"/>
          </w:tcPr>
          <w:p w14:paraId="5C660E7C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Align w:val="center"/>
          </w:tcPr>
          <w:p w14:paraId="52469BD0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伸び　　　　　　　　　 ％</w:t>
            </w:r>
          </w:p>
        </w:tc>
        <w:tc>
          <w:tcPr>
            <w:tcW w:w="2088" w:type="dxa"/>
            <w:vAlign w:val="center"/>
          </w:tcPr>
          <w:p w14:paraId="79D4628F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３００以上</w:t>
            </w:r>
          </w:p>
        </w:tc>
        <w:tc>
          <w:tcPr>
            <w:tcW w:w="2966" w:type="dxa"/>
            <w:vMerge/>
            <w:vAlign w:val="center"/>
          </w:tcPr>
          <w:p w14:paraId="63D60CA5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77B46" w:rsidRPr="005850DF" w14:paraId="32263A1F" w14:textId="77777777" w:rsidTr="00DB1748">
        <w:trPr>
          <w:trHeight w:val="340"/>
        </w:trPr>
        <w:tc>
          <w:tcPr>
            <w:tcW w:w="3871" w:type="dxa"/>
            <w:gridSpan w:val="2"/>
            <w:vAlign w:val="center"/>
          </w:tcPr>
          <w:p w14:paraId="4008126B" w14:textId="606EC928" w:rsidR="00277B46" w:rsidRPr="005850DF" w:rsidRDefault="00277B46" w:rsidP="00277B46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引裂</w:t>
            </w:r>
            <w:r>
              <w:rPr>
                <w:rFonts w:ascii="ＭＳ Ｐ明朝" w:eastAsia="ＭＳ Ｐ明朝" w:hAnsi="ＭＳ Ｐ明朝" w:hint="eastAsia"/>
              </w:rPr>
              <w:t xml:space="preserve">強さ　　　　　　　　　　　</w:t>
            </w:r>
            <w:r w:rsidRPr="005850DF">
              <w:rPr>
                <w:rFonts w:ascii="ＭＳ Ｐ明朝" w:eastAsia="ＭＳ Ｐ明朝" w:hAnsi="ＭＳ Ｐ明朝" w:hint="eastAsia"/>
              </w:rPr>
              <w:t xml:space="preserve">　 </w:t>
            </w:r>
            <w:bookmarkStart w:id="0" w:name="_Hlk75415547"/>
            <w:r w:rsidRPr="005850DF">
              <w:rPr>
                <w:rFonts w:ascii="ＭＳ Ｐ明朝" w:eastAsia="ＭＳ Ｐ明朝" w:hAnsi="ＭＳ Ｐ明朝" w:hint="eastAsia"/>
              </w:rPr>
              <w:t xml:space="preserve"> Ｎ／ｍｍ</w:t>
            </w:r>
            <w:bookmarkEnd w:id="0"/>
          </w:p>
        </w:tc>
        <w:tc>
          <w:tcPr>
            <w:tcW w:w="2088" w:type="dxa"/>
            <w:vAlign w:val="center"/>
          </w:tcPr>
          <w:p w14:paraId="10B771F5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２５以上</w:t>
            </w:r>
          </w:p>
        </w:tc>
        <w:tc>
          <w:tcPr>
            <w:tcW w:w="2966" w:type="dxa"/>
            <w:vAlign w:val="center"/>
          </w:tcPr>
          <w:p w14:paraId="689B8ABC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7</w:t>
            </w:r>
            <w:r w:rsidRPr="005850DF">
              <w:rPr>
                <w:rFonts w:ascii="ＭＳ Ｐ明朝" w:eastAsia="ＭＳ Ｐ明朝"/>
              </w:rPr>
              <w:t>.3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4917F4D8" w14:textId="77777777" w:rsidTr="007F7C09">
        <w:trPr>
          <w:trHeight w:val="364"/>
        </w:trPr>
        <w:tc>
          <w:tcPr>
            <w:tcW w:w="1461" w:type="dxa"/>
            <w:vAlign w:val="center"/>
          </w:tcPr>
          <w:p w14:paraId="7F907958" w14:textId="68EA6AF1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耐</w:t>
            </w:r>
            <w:r w:rsidRPr="005850DF">
              <w:rPr>
                <w:rFonts w:ascii="ＭＳ Ｐ明朝" w:eastAsia="ＭＳ Ｐ明朝" w:hAnsi="ＭＳ Ｐ明朝" w:hint="eastAsia"/>
              </w:rPr>
              <w:t>老化</w:t>
            </w:r>
            <w:r>
              <w:rPr>
                <w:rFonts w:ascii="ＭＳ Ｐ明朝" w:eastAsia="ＭＳ Ｐ明朝" w:hAnsi="ＭＳ Ｐ明朝" w:hint="eastAsia"/>
              </w:rPr>
              <w:t>性</w:t>
            </w:r>
          </w:p>
        </w:tc>
        <w:tc>
          <w:tcPr>
            <w:tcW w:w="2410" w:type="dxa"/>
            <w:vAlign w:val="center"/>
          </w:tcPr>
          <w:p w14:paraId="648C2D1D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引張強さの変化 　 ％</w:t>
            </w:r>
          </w:p>
        </w:tc>
        <w:tc>
          <w:tcPr>
            <w:tcW w:w="2088" w:type="dxa"/>
            <w:vAlign w:val="center"/>
          </w:tcPr>
          <w:p w14:paraId="70AB8D05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－２０～＋２０</w:t>
            </w:r>
          </w:p>
        </w:tc>
        <w:tc>
          <w:tcPr>
            <w:tcW w:w="2966" w:type="dxa"/>
            <w:vAlign w:val="center"/>
          </w:tcPr>
          <w:p w14:paraId="004DF0B5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7</w:t>
            </w:r>
            <w:r w:rsidRPr="005850DF">
              <w:rPr>
                <w:rFonts w:ascii="ＭＳ Ｐ明朝" w:eastAsia="ＭＳ Ｐ明朝"/>
              </w:rPr>
              <w:t>.6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049A3F99" w14:textId="77777777" w:rsidTr="007F7C09">
        <w:trPr>
          <w:trHeight w:val="364"/>
        </w:trPr>
        <w:tc>
          <w:tcPr>
            <w:tcW w:w="1461" w:type="dxa"/>
            <w:vAlign w:val="center"/>
          </w:tcPr>
          <w:p w14:paraId="3718D8F0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hint="eastAsia"/>
              </w:rPr>
              <w:t>耐燃料油性</w:t>
            </w:r>
          </w:p>
        </w:tc>
        <w:tc>
          <w:tcPr>
            <w:tcW w:w="2410" w:type="dxa"/>
            <w:vAlign w:val="center"/>
          </w:tcPr>
          <w:p w14:paraId="4F474894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体積変化率　　　　　％</w:t>
            </w:r>
          </w:p>
        </w:tc>
        <w:tc>
          <w:tcPr>
            <w:tcW w:w="2088" w:type="dxa"/>
            <w:vAlign w:val="center"/>
          </w:tcPr>
          <w:p w14:paraId="7CB823FD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－１２～＋１２</w:t>
            </w:r>
          </w:p>
        </w:tc>
        <w:tc>
          <w:tcPr>
            <w:tcW w:w="2966" w:type="dxa"/>
            <w:vAlign w:val="center"/>
          </w:tcPr>
          <w:p w14:paraId="3F499307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7.7による</w:t>
            </w:r>
          </w:p>
        </w:tc>
      </w:tr>
    </w:tbl>
    <w:p w14:paraId="474256AC" w14:textId="77777777" w:rsidR="000E33E5" w:rsidRDefault="000E33E5">
      <w:pPr>
        <w:rPr>
          <w:rFonts w:ascii="ＭＳ Ｐ明朝" w:eastAsia="ＭＳ Ｐ明朝"/>
        </w:rPr>
      </w:pPr>
    </w:p>
    <w:p w14:paraId="5703E597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４．３　甲縫糸</w:t>
      </w:r>
    </w:p>
    <w:p w14:paraId="4B8BBB47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甲縫糸は、太さ及びより方が均等で、使用目的に適合した合成繊維糸を用いる。</w:t>
      </w:r>
    </w:p>
    <w:p w14:paraId="4A9C8270" w14:textId="77777777" w:rsidR="000E33E5" w:rsidRDefault="000E33E5">
      <w:pPr>
        <w:rPr>
          <w:rFonts w:ascii="ＭＳ Ｐ明朝" w:eastAsia="ＭＳ Ｐ明朝"/>
        </w:rPr>
      </w:pPr>
    </w:p>
    <w:p w14:paraId="7144CEE3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４．４　先しん</w:t>
      </w:r>
    </w:p>
    <w:p w14:paraId="77C1D040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先しんは、表面をすべて平滑に仕上げ、へり及び角に丸みを付けたワイド強化樹脂製のものを用いる。</w:t>
      </w:r>
    </w:p>
    <w:p w14:paraId="615F15C4" w14:textId="77777777" w:rsidR="000E33E5" w:rsidRDefault="000E33E5">
      <w:pPr>
        <w:rPr>
          <w:rFonts w:ascii="ＭＳ Ｐ明朝" w:eastAsia="ＭＳ Ｐ明朝"/>
        </w:rPr>
      </w:pPr>
    </w:p>
    <w:p w14:paraId="17D2FD69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４．５　中　底</w:t>
      </w:r>
    </w:p>
    <w:p w14:paraId="14506CA1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中底は、柔軟性及び吸湿性のある合成材を用いる。</w:t>
      </w:r>
    </w:p>
    <w:p w14:paraId="3EB54107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５．構造及びサイズ</w:t>
      </w:r>
    </w:p>
    <w:p w14:paraId="4A8C8C60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0CF208C2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５．１　構</w:t>
      </w:r>
      <w:r>
        <w:rPr>
          <w:rFonts w:ascii="ＭＳ Ｐ明朝" w:eastAsia="ＭＳ Ｐ明朝" w:hAnsi="ＭＳ Ｐ明朝"/>
          <w:sz w:val="22"/>
        </w:rPr>
        <w:t xml:space="preserve">  </w:t>
      </w:r>
      <w:r>
        <w:rPr>
          <w:rFonts w:ascii="ＭＳ Ｐ明朝" w:eastAsia="ＭＳ Ｐ明朝" w:hAnsi="ＭＳ Ｐ明朝" w:hint="eastAsia"/>
          <w:sz w:val="22"/>
        </w:rPr>
        <w:t>造</w:t>
      </w:r>
    </w:p>
    <w:p w14:paraId="3C46B1B3" w14:textId="77777777" w:rsidR="000E33E5" w:rsidRDefault="00C2615F">
      <w:pPr>
        <w:ind w:leftChars="135" w:left="28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>靴は、つま先にワイド強化樹脂製先しんを装着し、履き口部にクッションを取り付けた短靴タイプで、表底はクッション製に優れた発泡ポリウレタン（アウトソールとミッドソール）の２層底で、踏抜防止板を内装し、耐滑性、屈撓性、泥づまり防止を加味した意匠とする。（図－１，２）</w:t>
      </w:r>
    </w:p>
    <w:p w14:paraId="7F1BF4D8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E8CF3FC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５．２　サイズ</w:t>
      </w:r>
    </w:p>
    <w:p w14:paraId="3078EB95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靴のサイズは、JIS S 5037：1998（靴のサイズ）に規定するＥＥＥを準用し、表－３のとおりとする。</w:t>
      </w:r>
    </w:p>
    <w:p w14:paraId="29F26F4C" w14:textId="77777777" w:rsidR="000E33E5" w:rsidRDefault="000E33E5">
      <w:pPr>
        <w:ind w:leftChars="200" w:left="420"/>
        <w:rPr>
          <w:rFonts w:ascii="ＭＳ Ｐ明朝" w:eastAsia="ＭＳ Ｐ明朝"/>
        </w:rPr>
      </w:pPr>
    </w:p>
    <w:p w14:paraId="54A48AFA" w14:textId="77777777" w:rsidR="000E33E5" w:rsidRDefault="00C2615F">
      <w:pPr>
        <w:ind w:leftChars="200" w:left="4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表－３　　　　　　　　　　　　　　　　　　　　　　　　　　　　　　　　　　　　　　　　　　　　　　 　 　単位　ｃｍ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0E33E5" w14:paraId="4D3A1267" w14:textId="77777777">
        <w:trPr>
          <w:cantSplit/>
          <w:trHeight w:val="473"/>
        </w:trPr>
        <w:tc>
          <w:tcPr>
            <w:tcW w:w="637" w:type="dxa"/>
            <w:vAlign w:val="center"/>
          </w:tcPr>
          <w:p w14:paraId="477486E4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23.5</w:t>
            </w:r>
          </w:p>
        </w:tc>
        <w:tc>
          <w:tcPr>
            <w:tcW w:w="637" w:type="dxa"/>
            <w:vAlign w:val="center"/>
          </w:tcPr>
          <w:p w14:paraId="5C67AC26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24</w:t>
            </w:r>
          </w:p>
        </w:tc>
        <w:tc>
          <w:tcPr>
            <w:tcW w:w="637" w:type="dxa"/>
            <w:vAlign w:val="center"/>
          </w:tcPr>
          <w:p w14:paraId="1044070C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24.5</w:t>
            </w:r>
          </w:p>
        </w:tc>
        <w:tc>
          <w:tcPr>
            <w:tcW w:w="637" w:type="dxa"/>
            <w:vAlign w:val="center"/>
          </w:tcPr>
          <w:p w14:paraId="1CCF17A6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25</w:t>
            </w:r>
          </w:p>
        </w:tc>
        <w:tc>
          <w:tcPr>
            <w:tcW w:w="637" w:type="dxa"/>
            <w:vAlign w:val="center"/>
          </w:tcPr>
          <w:p w14:paraId="4FCB0F4C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25.5</w:t>
            </w:r>
          </w:p>
        </w:tc>
        <w:tc>
          <w:tcPr>
            <w:tcW w:w="637" w:type="dxa"/>
            <w:vAlign w:val="center"/>
          </w:tcPr>
          <w:p w14:paraId="3C16C834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26</w:t>
            </w:r>
          </w:p>
        </w:tc>
        <w:tc>
          <w:tcPr>
            <w:tcW w:w="637" w:type="dxa"/>
            <w:vAlign w:val="center"/>
          </w:tcPr>
          <w:p w14:paraId="510B3474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26.5</w:t>
            </w:r>
          </w:p>
        </w:tc>
        <w:tc>
          <w:tcPr>
            <w:tcW w:w="637" w:type="dxa"/>
            <w:vAlign w:val="center"/>
          </w:tcPr>
          <w:p w14:paraId="35E81D82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27</w:t>
            </w:r>
          </w:p>
        </w:tc>
        <w:tc>
          <w:tcPr>
            <w:tcW w:w="637" w:type="dxa"/>
            <w:vAlign w:val="center"/>
          </w:tcPr>
          <w:p w14:paraId="24C0D620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27.5</w:t>
            </w:r>
          </w:p>
        </w:tc>
        <w:tc>
          <w:tcPr>
            <w:tcW w:w="637" w:type="dxa"/>
            <w:vAlign w:val="center"/>
          </w:tcPr>
          <w:p w14:paraId="14E3518F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28</w:t>
            </w:r>
          </w:p>
        </w:tc>
        <w:tc>
          <w:tcPr>
            <w:tcW w:w="637" w:type="dxa"/>
            <w:vAlign w:val="center"/>
          </w:tcPr>
          <w:p w14:paraId="6FBC9CCF" w14:textId="77777777" w:rsidR="000E33E5" w:rsidRDefault="00C2615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28.5</w:t>
            </w:r>
          </w:p>
        </w:tc>
        <w:tc>
          <w:tcPr>
            <w:tcW w:w="637" w:type="dxa"/>
            <w:vAlign w:val="center"/>
          </w:tcPr>
          <w:p w14:paraId="31D8A471" w14:textId="77777777" w:rsidR="000E33E5" w:rsidRDefault="00C2615F">
            <w:pPr>
              <w:jc w:val="center"/>
            </w:pPr>
            <w:r>
              <w:rPr>
                <w:rFonts w:ascii="ＭＳ Ｐ明朝" w:eastAsia="ＭＳ Ｐ明朝" w:hint="eastAsia"/>
              </w:rPr>
              <w:t>29</w:t>
            </w:r>
          </w:p>
        </w:tc>
        <w:tc>
          <w:tcPr>
            <w:tcW w:w="637" w:type="dxa"/>
            <w:vAlign w:val="center"/>
          </w:tcPr>
          <w:p w14:paraId="5F29449D" w14:textId="77777777" w:rsidR="000E33E5" w:rsidRDefault="00C2615F">
            <w:pPr>
              <w:jc w:val="center"/>
            </w:pPr>
            <w:r>
              <w:rPr>
                <w:rFonts w:ascii="ＭＳ Ｐ明朝" w:eastAsia="ＭＳ Ｐ明朝" w:hint="eastAsia"/>
              </w:rPr>
              <w:t>30</w:t>
            </w:r>
          </w:p>
        </w:tc>
      </w:tr>
    </w:tbl>
    <w:p w14:paraId="47E0CB50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5E4AA5C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６．完成品の性能</w:t>
      </w:r>
    </w:p>
    <w:p w14:paraId="00684D4A" w14:textId="77777777" w:rsidR="000E33E5" w:rsidRDefault="000E33E5">
      <w:pPr>
        <w:ind w:left="450"/>
        <w:rPr>
          <w:rFonts w:ascii="ＭＳ Ｐ明朝" w:eastAsia="ＭＳ Ｐ明朝" w:hAnsi="ＭＳ Ｐ明朝"/>
        </w:rPr>
      </w:pPr>
    </w:p>
    <w:p w14:paraId="3C69B666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６．１　耐衝撃性及び耐圧迫性</w:t>
      </w:r>
    </w:p>
    <w:p w14:paraId="3E872878" w14:textId="432A88AB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靴の耐衝撃性及び耐圧迫性は、</w:t>
      </w:r>
      <w:r w:rsidR="00277B46" w:rsidRPr="005850DF">
        <w:rPr>
          <w:rFonts w:ascii="ＭＳ Ｐ明朝" w:eastAsia="ＭＳ Ｐ明朝" w:hint="eastAsia"/>
        </w:rPr>
        <w:t>JIS T 8107：2020の5</w:t>
      </w:r>
      <w:r w:rsidR="00277B46" w:rsidRPr="005850DF">
        <w:rPr>
          <w:rFonts w:ascii="ＭＳ Ｐ明朝" w:eastAsia="ＭＳ Ｐ明朝"/>
        </w:rPr>
        <w:t>.3</w:t>
      </w:r>
      <w:r w:rsidR="00277B46" w:rsidRPr="005850DF">
        <w:rPr>
          <w:rFonts w:ascii="ＭＳ Ｐ明朝" w:eastAsia="ＭＳ Ｐ明朝" w:hint="eastAsia"/>
        </w:rPr>
        <w:t>衝撃試験方法及び5</w:t>
      </w:r>
      <w:r w:rsidR="00277B46" w:rsidRPr="005850DF">
        <w:rPr>
          <w:rFonts w:ascii="ＭＳ Ｐ明朝" w:eastAsia="ＭＳ Ｐ明朝"/>
        </w:rPr>
        <w:t>.4</w:t>
      </w:r>
      <w:r w:rsidR="00277B46" w:rsidRPr="005850DF">
        <w:rPr>
          <w:rFonts w:ascii="ＭＳ Ｐ明朝" w:eastAsia="ＭＳ Ｐ明朝" w:hint="eastAsia"/>
        </w:rPr>
        <w:t>圧迫試験方法</w:t>
      </w:r>
      <w:r>
        <w:rPr>
          <w:rFonts w:ascii="ＭＳ Ｐ明朝" w:eastAsia="ＭＳ Ｐ明朝" w:hint="eastAsia"/>
        </w:rPr>
        <w:t>によって試験したとき、表－４に適合すること。</w:t>
      </w:r>
    </w:p>
    <w:p w14:paraId="62285B68" w14:textId="77777777" w:rsidR="000E33E5" w:rsidRDefault="00C2615F">
      <w:pPr>
        <w:tabs>
          <w:tab w:val="left" w:pos="1095"/>
        </w:tabs>
        <w:rPr>
          <w:rFonts w:ascii="ＭＳ Ｐ明朝" w:eastAsia="ＭＳ Ｐ明朝"/>
        </w:rPr>
      </w:pPr>
      <w:r>
        <w:rPr>
          <w:rFonts w:ascii="ＭＳ Ｐ明朝" w:eastAsia="ＭＳ Ｐ明朝"/>
        </w:rPr>
        <w:tab/>
      </w:r>
    </w:p>
    <w:p w14:paraId="4147A07D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６．２　表底のはく離抵抗</w:t>
      </w:r>
    </w:p>
    <w:p w14:paraId="73E4B0FA" w14:textId="113C56A5" w:rsidR="000E33E5" w:rsidRDefault="00C2615F">
      <w:pPr>
        <w:ind w:leftChars="133" w:left="283" w:hangingChars="2" w:hanging="4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靴の表底のはく離抵抗は、</w:t>
      </w:r>
      <w:r w:rsidR="00277B46" w:rsidRPr="005850DF">
        <w:rPr>
          <w:rFonts w:ascii="ＭＳ Ｐ明朝" w:eastAsia="ＭＳ Ｐ明朝" w:hint="eastAsia"/>
        </w:rPr>
        <w:t>JIS T 8107：2020の5</w:t>
      </w:r>
      <w:r w:rsidR="00277B46" w:rsidRPr="005850DF">
        <w:rPr>
          <w:rFonts w:ascii="ＭＳ Ｐ明朝" w:eastAsia="ＭＳ Ｐ明朝"/>
        </w:rPr>
        <w:t>.1</w:t>
      </w:r>
      <w:r w:rsidR="00277B46" w:rsidRPr="005850DF">
        <w:rPr>
          <w:rFonts w:ascii="ＭＳ Ｐ明朝" w:eastAsia="ＭＳ Ｐ明朝" w:hint="eastAsia"/>
        </w:rPr>
        <w:t>甲被と表底とのはく離抵抗の測定</w:t>
      </w:r>
      <w:r>
        <w:rPr>
          <w:rFonts w:ascii="ＭＳ Ｐ明朝" w:eastAsia="ＭＳ Ｐ明朝" w:hint="eastAsia"/>
        </w:rPr>
        <w:t>方法によって試験したとき、表－４に適合すること。</w:t>
      </w:r>
    </w:p>
    <w:p w14:paraId="2766514C" w14:textId="77777777" w:rsidR="000E33E5" w:rsidRDefault="000E33E5">
      <w:pPr>
        <w:rPr>
          <w:rFonts w:ascii="ＭＳ Ｐ明朝" w:eastAsia="ＭＳ Ｐ明朝"/>
        </w:rPr>
      </w:pPr>
    </w:p>
    <w:p w14:paraId="1B49886F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６．３　耐踏抜き性</w:t>
      </w:r>
    </w:p>
    <w:p w14:paraId="6F03CA29" w14:textId="4B2FFA55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Ansi="ＭＳ Ｐ明朝" w:hint="eastAsia"/>
        </w:rPr>
        <w:t xml:space="preserve">　　靴の耐踏抜き性は、JIS T 810</w:t>
      </w:r>
      <w:r w:rsidR="00277B46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：20</w:t>
      </w:r>
      <w:r w:rsidR="00277B46">
        <w:rPr>
          <w:rFonts w:ascii="ＭＳ Ｐ明朝" w:eastAsia="ＭＳ Ｐ明朝" w:hAnsi="ＭＳ Ｐ明朝" w:hint="eastAsia"/>
        </w:rPr>
        <w:t>20</w:t>
      </w:r>
      <w:r>
        <w:rPr>
          <w:rFonts w:ascii="ＭＳ Ｐ明朝" w:eastAsia="ＭＳ Ｐ明朝" w:hAnsi="ＭＳ Ｐ明朝" w:hint="eastAsia"/>
        </w:rPr>
        <w:t>の</w:t>
      </w:r>
      <w:r w:rsidR="00277B46">
        <w:rPr>
          <w:rFonts w:ascii="ＭＳ Ｐ明朝" w:eastAsia="ＭＳ Ｐ明朝" w:hAnsi="ＭＳ Ｐ明朝" w:hint="eastAsia"/>
        </w:rPr>
        <w:t>5.7</w:t>
      </w:r>
      <w:r>
        <w:rPr>
          <w:rFonts w:ascii="ＭＳ Ｐ明朝" w:eastAsia="ＭＳ Ｐ明朝" w:hAnsi="ＭＳ Ｐ明朝" w:hint="eastAsia"/>
        </w:rPr>
        <w:t>耐踏抜き</w:t>
      </w:r>
      <w:r w:rsidR="00277B46">
        <w:rPr>
          <w:rFonts w:ascii="ＭＳ Ｐ明朝" w:eastAsia="ＭＳ Ｐ明朝" w:hAnsi="ＭＳ Ｐ明朝" w:hint="eastAsia"/>
        </w:rPr>
        <w:t>性の</w:t>
      </w:r>
      <w:r>
        <w:rPr>
          <w:rFonts w:ascii="ＭＳ Ｐ明朝" w:eastAsia="ＭＳ Ｐ明朝" w:hAnsi="ＭＳ Ｐ明朝" w:hint="eastAsia"/>
        </w:rPr>
        <w:t>試験方法によって試験したとき、表－４に適合すること。</w:t>
      </w:r>
    </w:p>
    <w:p w14:paraId="7F6F7DCD" w14:textId="77777777" w:rsidR="000E33E5" w:rsidRPr="00277B46" w:rsidRDefault="000E33E5">
      <w:pPr>
        <w:rPr>
          <w:rFonts w:ascii="ＭＳ Ｐ明朝" w:eastAsia="ＭＳ Ｐ明朝"/>
        </w:rPr>
      </w:pPr>
    </w:p>
    <w:p w14:paraId="733A2BDD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６．４　かかと部の衝撃エネルギー吸収性</w:t>
      </w:r>
    </w:p>
    <w:p w14:paraId="19B1AA02" w14:textId="75D39AEA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靴のかかと部の衝撃エネルギー吸収性は、</w:t>
      </w:r>
      <w:r w:rsidR="00277B46" w:rsidRPr="005850DF">
        <w:rPr>
          <w:rFonts w:ascii="ＭＳ Ｐ明朝" w:eastAsia="ＭＳ Ｐ明朝" w:hint="eastAsia"/>
        </w:rPr>
        <w:t>JIS T 8107：2020の5.10かかと部の衝撃エネルギー吸収性の試験方法</w:t>
      </w:r>
      <w:r>
        <w:rPr>
          <w:rFonts w:ascii="ＭＳ Ｐ明朝" w:eastAsia="ＭＳ Ｐ明朝" w:hint="eastAsia"/>
        </w:rPr>
        <w:t>によって試験したとき、表－４に適合すること。</w:t>
      </w:r>
    </w:p>
    <w:p w14:paraId="4FD3D7C8" w14:textId="77777777" w:rsidR="000E33E5" w:rsidRDefault="000E33E5">
      <w:pPr>
        <w:ind w:leftChars="200" w:left="420"/>
        <w:rPr>
          <w:rFonts w:ascii="ＭＳ Ｐ明朝" w:eastAsia="ＭＳ Ｐ明朝"/>
        </w:rPr>
      </w:pPr>
    </w:p>
    <w:p w14:paraId="0D09F152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６．５　耐滑性</w:t>
      </w:r>
    </w:p>
    <w:p w14:paraId="517B8C36" w14:textId="7136AB51" w:rsidR="000E33E5" w:rsidRDefault="00C2615F" w:rsidP="00277B46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靴の耐滑性能は、JIS T 810</w:t>
      </w:r>
      <w:r w:rsidR="00277B46">
        <w:rPr>
          <w:rFonts w:ascii="ＭＳ Ｐ明朝" w:eastAsia="ＭＳ Ｐ明朝" w:hint="eastAsia"/>
        </w:rPr>
        <w:t>7</w:t>
      </w:r>
      <w:r>
        <w:rPr>
          <w:rFonts w:ascii="ＭＳ Ｐ明朝" w:eastAsia="ＭＳ Ｐ明朝" w:hint="eastAsia"/>
        </w:rPr>
        <w:t>：20</w:t>
      </w:r>
      <w:r w:rsidR="00277B46">
        <w:rPr>
          <w:rFonts w:ascii="ＭＳ Ｐ明朝" w:eastAsia="ＭＳ Ｐ明朝" w:hint="eastAsia"/>
        </w:rPr>
        <w:t>2</w:t>
      </w:r>
      <w:r>
        <w:rPr>
          <w:rFonts w:ascii="ＭＳ Ｐ明朝" w:eastAsia="ＭＳ Ｐ明朝" w:hint="eastAsia"/>
        </w:rPr>
        <w:t>0</w:t>
      </w:r>
      <w:r w:rsidR="00277B46">
        <w:rPr>
          <w:rFonts w:ascii="ＭＳ Ｐ明朝" w:eastAsia="ＭＳ Ｐ明朝" w:hint="eastAsia"/>
        </w:rPr>
        <w:t>の5.14</w:t>
      </w:r>
      <w:r>
        <w:rPr>
          <w:rFonts w:ascii="ＭＳ Ｐ明朝" w:eastAsia="ＭＳ Ｐ明朝" w:hint="eastAsia"/>
        </w:rPr>
        <w:t>耐滑</w:t>
      </w:r>
      <w:r w:rsidR="00277B46">
        <w:rPr>
          <w:rFonts w:ascii="ＭＳ Ｐ明朝" w:eastAsia="ＭＳ Ｐ明朝" w:hint="eastAsia"/>
        </w:rPr>
        <w:t>性の</w:t>
      </w:r>
      <w:r>
        <w:rPr>
          <w:rFonts w:ascii="ＭＳ Ｐ明朝" w:eastAsia="ＭＳ Ｐ明朝" w:hint="eastAsia"/>
        </w:rPr>
        <w:t>試験方法によって試験したとき、表４の規定に適合すること。</w:t>
      </w:r>
    </w:p>
    <w:p w14:paraId="7C532E20" w14:textId="77777777" w:rsidR="000E33E5" w:rsidRDefault="000E33E5">
      <w:pPr>
        <w:ind w:leftChars="135" w:left="283"/>
        <w:rPr>
          <w:rFonts w:ascii="ＭＳ Ｐ明朝" w:eastAsia="ＭＳ Ｐ明朝"/>
        </w:rPr>
      </w:pPr>
    </w:p>
    <w:p w14:paraId="1E1D8739" w14:textId="77777777" w:rsidR="000E33E5" w:rsidRDefault="00C2615F">
      <w:pPr>
        <w:ind w:firstLineChars="100" w:firstLine="210"/>
        <w:rPr>
          <w:rFonts w:ascii="ＭＳ Ｐ明朝" w:eastAsia="ＭＳ Ｐ明朝" w:hAnsi="ＭＳ Ｐ明朝"/>
        </w:rPr>
      </w:pPr>
      <w:bookmarkStart w:id="1" w:name="_Hlk50558612"/>
      <w:r>
        <w:rPr>
          <w:rFonts w:ascii="ＭＳ Ｐ明朝" w:eastAsia="ＭＳ Ｐ明朝" w:hAnsi="ＭＳ Ｐ明朝" w:hint="eastAsia"/>
        </w:rPr>
        <w:t>表－４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840"/>
        <w:gridCol w:w="2266"/>
        <w:gridCol w:w="2249"/>
        <w:gridCol w:w="840"/>
      </w:tblGrid>
      <w:tr w:rsidR="000E33E5" w14:paraId="47A75D61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bookmarkEnd w:id="1"/>
          <w:p w14:paraId="6DD96A73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6195" w:type="dxa"/>
            <w:gridSpan w:val="4"/>
            <w:vAlign w:val="center"/>
          </w:tcPr>
          <w:p w14:paraId="48D5A853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規　　格</w:t>
            </w:r>
          </w:p>
        </w:tc>
      </w:tr>
      <w:tr w:rsidR="000E33E5" w14:paraId="371B88D3" w14:textId="77777777" w:rsidTr="0018691A">
        <w:trPr>
          <w:trHeight w:val="340"/>
          <w:jc w:val="center"/>
        </w:trPr>
        <w:tc>
          <w:tcPr>
            <w:tcW w:w="2730" w:type="dxa"/>
            <w:vMerge w:val="restart"/>
            <w:vAlign w:val="center"/>
          </w:tcPr>
          <w:p w14:paraId="7AB63B49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耐衝撃性及び耐圧迫性</w:t>
            </w:r>
          </w:p>
          <w:p w14:paraId="3C0D52AF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629E474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試験条件：Ｓ種</w:t>
            </w:r>
          </w:p>
        </w:tc>
        <w:tc>
          <w:tcPr>
            <w:tcW w:w="6195" w:type="dxa"/>
            <w:gridSpan w:val="4"/>
            <w:tcBorders>
              <w:bottom w:val="nil"/>
            </w:tcBorders>
            <w:vAlign w:val="center"/>
          </w:tcPr>
          <w:p w14:paraId="702E3105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0B8D17FF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365CD1CE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14:paraId="21E9ACCC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1C96C33C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サイズ（足長）</w:t>
            </w:r>
          </w:p>
        </w:tc>
        <w:tc>
          <w:tcPr>
            <w:tcW w:w="2249" w:type="dxa"/>
            <w:vAlign w:val="center"/>
          </w:tcPr>
          <w:p w14:paraId="5ECCA651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すき間（ｍｍ）</w:t>
            </w:r>
          </w:p>
        </w:tc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14:paraId="6C15633D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22974CF5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3EDE366D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6DDAD48D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7F192712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２３以下</w:t>
            </w:r>
          </w:p>
        </w:tc>
        <w:tc>
          <w:tcPr>
            <w:tcW w:w="2249" w:type="dxa"/>
            <w:vAlign w:val="center"/>
          </w:tcPr>
          <w:p w14:paraId="02FCD581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１２．５以上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389761FF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69029439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21700AE7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625F06B9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7291D9FF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２３．５～２４．５</w:t>
            </w:r>
          </w:p>
        </w:tc>
        <w:tc>
          <w:tcPr>
            <w:tcW w:w="2249" w:type="dxa"/>
            <w:vAlign w:val="center"/>
          </w:tcPr>
          <w:p w14:paraId="6064EFF7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１３．０以上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1B56B8F7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5A655EC5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22FD4D43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6A89D529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44C36D38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２５～２５．５</w:t>
            </w:r>
          </w:p>
        </w:tc>
        <w:tc>
          <w:tcPr>
            <w:tcW w:w="2249" w:type="dxa"/>
            <w:vAlign w:val="center"/>
          </w:tcPr>
          <w:p w14:paraId="1841E9B1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１３．５以上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33AEF7CE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45941974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7DF18999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3638B136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37F33D8F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２６～２７</w:t>
            </w:r>
          </w:p>
        </w:tc>
        <w:tc>
          <w:tcPr>
            <w:tcW w:w="2249" w:type="dxa"/>
            <w:vAlign w:val="center"/>
          </w:tcPr>
          <w:p w14:paraId="098D61BB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１４．０以上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0FEB010D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5272B62D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5DA146CA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0F259072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2F232FD2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２７．５～２８．５</w:t>
            </w:r>
          </w:p>
        </w:tc>
        <w:tc>
          <w:tcPr>
            <w:tcW w:w="2249" w:type="dxa"/>
            <w:vAlign w:val="center"/>
          </w:tcPr>
          <w:p w14:paraId="73EE4CEC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１４．５以上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1809FE6F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61A405A2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15C3ABA0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0E9BD359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0B07B5FB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２９以上</w:t>
            </w:r>
          </w:p>
        </w:tc>
        <w:tc>
          <w:tcPr>
            <w:tcW w:w="2249" w:type="dxa"/>
            <w:vAlign w:val="center"/>
          </w:tcPr>
          <w:p w14:paraId="41DD1DF3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１５．０以上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  <w:vAlign w:val="center"/>
          </w:tcPr>
          <w:p w14:paraId="5AD2BCDB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7B5E4731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6C78FD27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95" w:type="dxa"/>
            <w:gridSpan w:val="4"/>
            <w:tcBorders>
              <w:top w:val="nil"/>
            </w:tcBorders>
            <w:vAlign w:val="center"/>
          </w:tcPr>
          <w:p w14:paraId="7894B12F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※すき間…中底と先しんのすき間</w:t>
            </w:r>
          </w:p>
        </w:tc>
      </w:tr>
    </w:tbl>
    <w:p w14:paraId="431D10F4" w14:textId="77777777" w:rsidR="000E33E5" w:rsidRDefault="000E33E5">
      <w:pPr>
        <w:jc w:val="center"/>
        <w:rPr>
          <w:rFonts w:ascii="ＭＳ Ｐ明朝" w:eastAsia="ＭＳ Ｐ明朝" w:hAnsi="ＭＳ Ｐ明朝"/>
          <w:sz w:val="22"/>
        </w:rPr>
      </w:pPr>
    </w:p>
    <w:p w14:paraId="4D2030F7" w14:textId="6032FFED" w:rsidR="000E33E5" w:rsidRPr="0018691A" w:rsidRDefault="0018691A" w:rsidP="0018691A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表－４（つづき）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195"/>
      </w:tblGrid>
      <w:tr w:rsidR="00277B46" w14:paraId="11457E89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p w14:paraId="59FB3D73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6195" w:type="dxa"/>
            <w:vAlign w:val="center"/>
          </w:tcPr>
          <w:p w14:paraId="16713D33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規　　格</w:t>
            </w:r>
          </w:p>
        </w:tc>
      </w:tr>
      <w:tr w:rsidR="00277B46" w14:paraId="0D29BB0D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p w14:paraId="6B68EB46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表底のはく離抵抗</w:t>
            </w:r>
          </w:p>
        </w:tc>
        <w:tc>
          <w:tcPr>
            <w:tcW w:w="6195" w:type="dxa"/>
            <w:vAlign w:val="center"/>
          </w:tcPr>
          <w:p w14:paraId="3316CFAC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３００Ｎ以上</w:t>
            </w:r>
          </w:p>
        </w:tc>
      </w:tr>
      <w:tr w:rsidR="00277B46" w14:paraId="29EAB287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p w14:paraId="14F992BB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int="eastAsia"/>
              </w:rPr>
              <w:t>耐踏抜き性</w:t>
            </w:r>
          </w:p>
        </w:tc>
        <w:tc>
          <w:tcPr>
            <w:tcW w:w="6195" w:type="dxa"/>
            <w:vAlign w:val="center"/>
          </w:tcPr>
          <w:p w14:paraId="457EBB78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int="eastAsia"/>
              </w:rPr>
              <w:t>くぎが貫通したときの力が１１００Ｎ以上</w:t>
            </w:r>
          </w:p>
        </w:tc>
      </w:tr>
      <w:tr w:rsidR="00277B46" w14:paraId="4B3E4521" w14:textId="77777777" w:rsidTr="0018691A">
        <w:trPr>
          <w:trHeight w:val="567"/>
          <w:jc w:val="center"/>
        </w:trPr>
        <w:tc>
          <w:tcPr>
            <w:tcW w:w="2730" w:type="dxa"/>
            <w:vAlign w:val="center"/>
          </w:tcPr>
          <w:p w14:paraId="2BCFA6E8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かかと部の</w:t>
            </w:r>
          </w:p>
          <w:p w14:paraId="5842DF28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衝撃エネルギー吸収性</w:t>
            </w:r>
          </w:p>
        </w:tc>
        <w:tc>
          <w:tcPr>
            <w:tcW w:w="6195" w:type="dxa"/>
            <w:vAlign w:val="center"/>
          </w:tcPr>
          <w:p w14:paraId="1877E94F" w14:textId="530AF509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吸収エネルギーが２０Ｊ以上</w:t>
            </w:r>
          </w:p>
        </w:tc>
      </w:tr>
      <w:tr w:rsidR="00277B46" w14:paraId="27AE1AE4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p w14:paraId="2EEEDD21" w14:textId="4319E244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耐滑性</w:t>
            </w:r>
          </w:p>
        </w:tc>
        <w:tc>
          <w:tcPr>
            <w:tcW w:w="6195" w:type="dxa"/>
            <w:vAlign w:val="center"/>
          </w:tcPr>
          <w:p w14:paraId="1CA6022C" w14:textId="585D8848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動摩擦係数が０．</w:t>
            </w:r>
            <w:r w:rsidR="00FA308C" w:rsidRPr="00FA308C">
              <w:rPr>
                <w:rFonts w:ascii="ＭＳ Ｐ明朝" w:eastAsia="ＭＳ Ｐ明朝" w:hAnsi="ＭＳ Ｐ明朝" w:hint="eastAsia"/>
                <w:color w:val="FF0000"/>
              </w:rPr>
              <w:t>３</w:t>
            </w:r>
            <w:r>
              <w:rPr>
                <w:rFonts w:ascii="ＭＳ Ｐ明朝" w:eastAsia="ＭＳ Ｐ明朝" w:hAnsi="ＭＳ Ｐ明朝" w:hint="eastAsia"/>
              </w:rPr>
              <w:t>０以上</w:t>
            </w:r>
          </w:p>
        </w:tc>
      </w:tr>
    </w:tbl>
    <w:p w14:paraId="02FDB451" w14:textId="65C85A15" w:rsidR="00277B46" w:rsidRDefault="00277B46">
      <w:pPr>
        <w:jc w:val="center"/>
        <w:rPr>
          <w:rFonts w:ascii="ＭＳ Ｐ明朝" w:eastAsia="ＭＳ Ｐ明朝" w:hAnsi="ＭＳ Ｐ明朝"/>
          <w:sz w:val="22"/>
        </w:rPr>
      </w:pPr>
    </w:p>
    <w:p w14:paraId="670342C7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７．品質及び外観</w:t>
      </w:r>
    </w:p>
    <w:p w14:paraId="0325BE56" w14:textId="77777777" w:rsidR="000E33E5" w:rsidRDefault="00C2615F">
      <w:pPr>
        <w:ind w:leftChars="150" w:left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靴は、仕上げが良好で、形状が均整かつ堅固なもので、使用上有害な、傷、斑点、汚れ、その他著しく外観を損なうような欠点がないものとする。</w:t>
      </w:r>
    </w:p>
    <w:p w14:paraId="5A03AE40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5A40B241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TW"/>
        </w:rPr>
        <w:t>８．検</w:t>
      </w: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  <w:lang w:eastAsia="zh-TW"/>
        </w:rPr>
        <w:t>査</w:t>
      </w:r>
    </w:p>
    <w:p w14:paraId="7F0352C2" w14:textId="05629CEE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材料及び完成品についての検査は、合理的な方法で行い、試験はJIS T 810</w:t>
      </w:r>
      <w:r w:rsidR="0018691A">
        <w:rPr>
          <w:rFonts w:ascii="ＭＳ Ｐ明朝" w:eastAsia="ＭＳ Ｐ明朝" w:hint="eastAsia"/>
        </w:rPr>
        <w:t>7</w:t>
      </w:r>
      <w:r>
        <w:rPr>
          <w:rFonts w:ascii="ＭＳ Ｐ明朝" w:eastAsia="ＭＳ Ｐ明朝" w:hint="eastAsia"/>
        </w:rPr>
        <w:t>：20</w:t>
      </w:r>
      <w:r w:rsidR="0018691A">
        <w:rPr>
          <w:rFonts w:ascii="ＭＳ Ｐ明朝" w:eastAsia="ＭＳ Ｐ明朝" w:hint="eastAsia"/>
        </w:rPr>
        <w:t>20</w:t>
      </w:r>
      <w:r>
        <w:rPr>
          <w:rFonts w:ascii="ＭＳ Ｐ明朝" w:eastAsia="ＭＳ Ｐ明朝" w:hint="eastAsia"/>
        </w:rPr>
        <w:t>の規定により行う。</w:t>
      </w:r>
    </w:p>
    <w:p w14:paraId="3D8AD2F0" w14:textId="77777777" w:rsidR="000E33E5" w:rsidRPr="0018691A" w:rsidRDefault="000E33E5">
      <w:pPr>
        <w:rPr>
          <w:rFonts w:ascii="ＭＳ Ｐ明朝" w:eastAsia="ＭＳ Ｐ明朝" w:hAnsi="ＭＳ Ｐ明朝"/>
          <w:lang w:eastAsia="zh-TW"/>
        </w:rPr>
      </w:pPr>
    </w:p>
    <w:p w14:paraId="11CB21C6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９．包　装</w:t>
      </w:r>
    </w:p>
    <w:p w14:paraId="38DB6194" w14:textId="77777777" w:rsidR="000E33E5" w:rsidRDefault="00C2615F">
      <w:pPr>
        <w:ind w:firstLineChars="150" w:firstLine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靴は、１足づつ個装箱に詰める。</w:t>
      </w:r>
    </w:p>
    <w:p w14:paraId="533B2A87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1FDB6CFD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１０．表　示</w:t>
      </w:r>
    </w:p>
    <w:p w14:paraId="3FF0E79F" w14:textId="77777777" w:rsidR="000E33E5" w:rsidRDefault="000E33E5">
      <w:pPr>
        <w:rPr>
          <w:rFonts w:ascii="ＭＳ Ｐ明朝" w:eastAsia="ＭＳ Ｐ明朝" w:hAnsi="ＭＳ Ｐ明朝"/>
        </w:rPr>
      </w:pPr>
    </w:p>
    <w:p w14:paraId="17F2A411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１０．１　製　品</w:t>
      </w:r>
    </w:p>
    <w:p w14:paraId="528CE9D4" w14:textId="134FD8AC" w:rsidR="000E33E5" w:rsidRDefault="00C2615F" w:rsidP="0018691A">
      <w:pPr>
        <w:ind w:leftChars="135" w:left="283" w:firstLineChars="14" w:firstLine="2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靴には、社標、サイズ、</w:t>
      </w:r>
      <w:r w:rsidR="0018691A" w:rsidRPr="0018691A">
        <w:rPr>
          <w:rFonts w:ascii="ＭＳ Ｐ明朝" w:eastAsia="ＭＳ Ｐ明朝" w:hAnsi="ＭＳ Ｐ明朝" w:hint="eastAsia"/>
        </w:rPr>
        <w:t>IS認証機関名又はその略号、JIS規格による種類、JIS認証番号、製造業者名又はその略号、製造年月又はその略号等を表示する。</w:t>
      </w:r>
      <w:r>
        <w:rPr>
          <w:rFonts w:ascii="ＭＳ Ｐ明朝" w:eastAsia="ＭＳ Ｐ明朝" w:hAnsi="ＭＳ Ｐ明朝" w:hint="eastAsia"/>
        </w:rPr>
        <w:t>を容易に消えない方法で表示する。</w:t>
      </w:r>
    </w:p>
    <w:p w14:paraId="4CAC75A1" w14:textId="77777777" w:rsidR="000E33E5" w:rsidRDefault="00C2615F">
      <w:pPr>
        <w:ind w:firstLineChars="150" w:firstLine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靴のベロ裏には、氏名記入欄を付ける。</w:t>
      </w:r>
    </w:p>
    <w:p w14:paraId="0F2991E3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8CE6743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１０．２　個装箱</w:t>
      </w:r>
    </w:p>
    <w:p w14:paraId="3FBD8DB5" w14:textId="78D44F10" w:rsidR="000E33E5" w:rsidRDefault="00C2615F" w:rsidP="0018691A">
      <w:pPr>
        <w:ind w:leftChars="135" w:left="283" w:firstLineChars="14" w:firstLine="2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靴の個装箱には、品名、サイズ、JISマーク、</w:t>
      </w:r>
      <w:r w:rsidR="0018691A">
        <w:rPr>
          <w:rFonts w:ascii="ＭＳ Ｐ明朝" w:eastAsia="ＭＳ Ｐ明朝" w:hAnsi="ＭＳ Ｐ明朝" w:hint="eastAsia"/>
        </w:rPr>
        <w:t>ＪＩＳ認証機関名又はその略号、JIS認証番号、JIS規格番号、JIS規格による種類、製造業者名又はその略号等を表示する。</w:t>
      </w:r>
    </w:p>
    <w:p w14:paraId="65F23297" w14:textId="77777777" w:rsidR="000E33E5" w:rsidRDefault="000E33E5">
      <w:pPr>
        <w:rPr>
          <w:rFonts w:ascii="ＭＳ Ｐ明朝" w:eastAsia="ＭＳ Ｐ明朝" w:hAnsi="ＭＳ Ｐ明朝"/>
        </w:rPr>
      </w:pPr>
    </w:p>
    <w:p w14:paraId="178BC2E5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１１．注意事項</w:t>
      </w:r>
    </w:p>
    <w:p w14:paraId="67C07E37" w14:textId="5FE6167F" w:rsidR="000E33E5" w:rsidRDefault="00C2615F" w:rsidP="0018691A">
      <w:pPr>
        <w:ind w:leftChars="102" w:left="424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○正しく安全にお使いいただくために、ご使用前には必ず個装箱に記載の「注意書き」をお読み下さい。</w:t>
      </w:r>
    </w:p>
    <w:p w14:paraId="5EB6F891" w14:textId="0684CBEE" w:rsidR="000E33E5" w:rsidRDefault="0018691A" w:rsidP="0018691A">
      <w:pPr>
        <w:ind w:leftChars="102" w:left="424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○革は乾燥すると硬くなりますので、適宜保革油を塗って下さい。</w:t>
      </w:r>
    </w:p>
    <w:p w14:paraId="2C6AC4CB" w14:textId="77777777" w:rsidR="000E33E5" w:rsidRDefault="00C2615F" w:rsidP="0018691A">
      <w:pPr>
        <w:ind w:leftChars="102" w:left="424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濡れた革は熱に弱いため、高温になるものに近づけないで下さい。裸火あるいは直射日光で乾かすと革の繊維が収縮、変質してゴワゴワになり元の形に戻らなくなります。又、ひび割れや破れの原因になります。</w:t>
      </w:r>
    </w:p>
    <w:p w14:paraId="528D7917" w14:textId="2F902E9F" w:rsidR="000E33E5" w:rsidRDefault="000E33E5">
      <w:pPr>
        <w:rPr>
          <w:rFonts w:ascii="ＭＳ Ｐ明朝" w:eastAsia="ＭＳ Ｐ明朝" w:hAnsi="ＭＳ Ｐ明朝"/>
          <w:sz w:val="22"/>
        </w:rPr>
      </w:pPr>
    </w:p>
    <w:p w14:paraId="49595657" w14:textId="03521383" w:rsidR="0018691A" w:rsidRDefault="0018691A">
      <w:pPr>
        <w:rPr>
          <w:rFonts w:ascii="ＭＳ Ｐ明朝" w:eastAsia="ＭＳ Ｐ明朝" w:hAnsi="ＭＳ Ｐ明朝"/>
          <w:sz w:val="22"/>
        </w:rPr>
      </w:pPr>
    </w:p>
    <w:p w14:paraId="7EC33C23" w14:textId="22E709B9" w:rsidR="0018691A" w:rsidRDefault="0018691A">
      <w:pPr>
        <w:rPr>
          <w:rFonts w:ascii="ＭＳ Ｐ明朝" w:eastAsia="ＭＳ Ｐ明朝" w:hAnsi="ＭＳ Ｐ明朝"/>
          <w:sz w:val="22"/>
        </w:rPr>
      </w:pPr>
    </w:p>
    <w:p w14:paraId="146CC41E" w14:textId="2BAC786F" w:rsidR="0018691A" w:rsidRDefault="0018691A">
      <w:pPr>
        <w:rPr>
          <w:rFonts w:ascii="ＭＳ Ｐ明朝" w:eastAsia="ＭＳ Ｐ明朝" w:hAnsi="ＭＳ Ｐ明朝"/>
          <w:sz w:val="22"/>
        </w:rPr>
      </w:pPr>
    </w:p>
    <w:p w14:paraId="12950362" w14:textId="79AF7DE5" w:rsidR="0018691A" w:rsidRDefault="0018691A">
      <w:pPr>
        <w:rPr>
          <w:rFonts w:ascii="ＭＳ Ｐ明朝" w:eastAsia="ＭＳ Ｐ明朝" w:hAnsi="ＭＳ Ｐ明朝"/>
          <w:sz w:val="22"/>
        </w:rPr>
      </w:pPr>
    </w:p>
    <w:p w14:paraId="5C7DBC57" w14:textId="5EAF4313" w:rsidR="0018691A" w:rsidRDefault="0018691A">
      <w:pPr>
        <w:rPr>
          <w:rFonts w:ascii="ＭＳ Ｐ明朝" w:eastAsia="ＭＳ Ｐ明朝" w:hAnsi="ＭＳ Ｐ明朝"/>
          <w:sz w:val="22"/>
        </w:rPr>
      </w:pPr>
    </w:p>
    <w:p w14:paraId="04AD1835" w14:textId="7F8656BB" w:rsidR="0018691A" w:rsidRDefault="0018691A">
      <w:pPr>
        <w:rPr>
          <w:rFonts w:ascii="ＭＳ Ｐ明朝" w:eastAsia="ＭＳ Ｐ明朝" w:hAnsi="ＭＳ Ｐ明朝"/>
          <w:sz w:val="22"/>
        </w:rPr>
      </w:pPr>
    </w:p>
    <w:p w14:paraId="5FBA4DF3" w14:textId="094D5399" w:rsidR="0018691A" w:rsidRDefault="0018691A">
      <w:pPr>
        <w:rPr>
          <w:rFonts w:ascii="ＭＳ Ｐ明朝" w:eastAsia="ＭＳ Ｐ明朝" w:hAnsi="ＭＳ Ｐ明朝"/>
          <w:sz w:val="22"/>
        </w:rPr>
      </w:pPr>
    </w:p>
    <w:p w14:paraId="768CD2C5" w14:textId="137EC6A1" w:rsidR="0018691A" w:rsidRDefault="0018691A">
      <w:pPr>
        <w:rPr>
          <w:rFonts w:ascii="ＭＳ Ｐ明朝" w:eastAsia="ＭＳ Ｐ明朝" w:hAnsi="ＭＳ Ｐ明朝"/>
          <w:sz w:val="22"/>
        </w:rPr>
      </w:pPr>
    </w:p>
    <w:p w14:paraId="0196DA18" w14:textId="133988C3" w:rsidR="0018691A" w:rsidRDefault="0018691A">
      <w:pPr>
        <w:rPr>
          <w:rFonts w:ascii="ＭＳ Ｐ明朝" w:eastAsia="ＭＳ Ｐ明朝" w:hAnsi="ＭＳ Ｐ明朝"/>
          <w:sz w:val="22"/>
        </w:rPr>
      </w:pPr>
    </w:p>
    <w:p w14:paraId="2140639B" w14:textId="3E39EA38" w:rsidR="0018691A" w:rsidRDefault="0018691A">
      <w:pPr>
        <w:rPr>
          <w:rFonts w:ascii="ＭＳ Ｐ明朝" w:eastAsia="ＭＳ Ｐ明朝" w:hAnsi="ＭＳ Ｐ明朝"/>
          <w:sz w:val="22"/>
        </w:rPr>
      </w:pPr>
    </w:p>
    <w:p w14:paraId="4EDB2B51" w14:textId="491990CD" w:rsidR="0018691A" w:rsidRDefault="0018691A">
      <w:pPr>
        <w:rPr>
          <w:rFonts w:ascii="ＭＳ Ｐ明朝" w:eastAsia="ＭＳ Ｐ明朝" w:hAnsi="ＭＳ Ｐ明朝"/>
          <w:sz w:val="22"/>
        </w:rPr>
      </w:pPr>
    </w:p>
    <w:p w14:paraId="74D4E229" w14:textId="25F528FF" w:rsidR="0018691A" w:rsidRDefault="0018691A">
      <w:pPr>
        <w:rPr>
          <w:rFonts w:ascii="ＭＳ Ｐ明朝" w:eastAsia="ＭＳ Ｐ明朝" w:hAnsi="ＭＳ Ｐ明朝"/>
          <w:sz w:val="22"/>
        </w:rPr>
      </w:pPr>
    </w:p>
    <w:p w14:paraId="493279E8" w14:textId="77777777" w:rsidR="0018691A" w:rsidRDefault="0018691A">
      <w:pPr>
        <w:rPr>
          <w:rFonts w:ascii="ＭＳ Ｐ明朝" w:eastAsia="ＭＳ Ｐ明朝" w:hAnsi="ＭＳ Ｐ明朝"/>
          <w:sz w:val="22"/>
        </w:rPr>
      </w:pPr>
    </w:p>
    <w:p w14:paraId="186B3BE1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4E4D604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表－５</w:t>
      </w:r>
    </w:p>
    <w:p w14:paraId="39F348E5" w14:textId="77777777" w:rsidR="000E33E5" w:rsidRDefault="00C2615F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単位　mm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4135"/>
        <w:gridCol w:w="2953"/>
      </w:tblGrid>
      <w:tr w:rsidR="000E33E5" w14:paraId="3D81FEF8" w14:textId="77777777">
        <w:trPr>
          <w:trHeight w:val="444"/>
        </w:trPr>
        <w:tc>
          <w:tcPr>
            <w:tcW w:w="540" w:type="dxa"/>
            <w:vAlign w:val="center"/>
          </w:tcPr>
          <w:p w14:paraId="4540532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No.</w:t>
            </w:r>
          </w:p>
        </w:tc>
        <w:tc>
          <w:tcPr>
            <w:tcW w:w="1728" w:type="dxa"/>
            <w:vAlign w:val="center"/>
          </w:tcPr>
          <w:p w14:paraId="4FC3EB5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名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称</w:t>
            </w:r>
          </w:p>
        </w:tc>
        <w:tc>
          <w:tcPr>
            <w:tcW w:w="4135" w:type="dxa"/>
            <w:vAlign w:val="center"/>
          </w:tcPr>
          <w:p w14:paraId="2A2779F0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使　用　材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料</w:t>
            </w:r>
          </w:p>
        </w:tc>
        <w:tc>
          <w:tcPr>
            <w:tcW w:w="2953" w:type="dxa"/>
            <w:vAlign w:val="center"/>
          </w:tcPr>
          <w:p w14:paraId="477DBB29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備　　考</w:t>
            </w:r>
          </w:p>
        </w:tc>
      </w:tr>
      <w:tr w:rsidR="000E33E5" w14:paraId="16E33889" w14:textId="77777777">
        <w:trPr>
          <w:trHeight w:val="444"/>
        </w:trPr>
        <w:tc>
          <w:tcPr>
            <w:tcW w:w="540" w:type="dxa"/>
            <w:vAlign w:val="center"/>
          </w:tcPr>
          <w:p w14:paraId="3F1F3939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728" w:type="dxa"/>
            <w:vAlign w:val="center"/>
          </w:tcPr>
          <w:p w14:paraId="2BE3245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先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革</w:t>
            </w:r>
          </w:p>
        </w:tc>
        <w:tc>
          <w:tcPr>
            <w:tcW w:w="4135" w:type="dxa"/>
            <w:vAlign w:val="center"/>
          </w:tcPr>
          <w:p w14:paraId="43F5CEE9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牛クロム型押し革　　　　　　　　　　　　　　黒</w:t>
            </w:r>
          </w:p>
        </w:tc>
        <w:tc>
          <w:tcPr>
            <w:tcW w:w="2953" w:type="dxa"/>
            <w:vAlign w:val="center"/>
          </w:tcPr>
          <w:p w14:paraId="480F880D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厚さ1.7標準</w:t>
            </w:r>
          </w:p>
        </w:tc>
      </w:tr>
      <w:tr w:rsidR="000E33E5" w14:paraId="2F59385C" w14:textId="77777777">
        <w:trPr>
          <w:trHeight w:val="444"/>
        </w:trPr>
        <w:tc>
          <w:tcPr>
            <w:tcW w:w="540" w:type="dxa"/>
            <w:vAlign w:val="center"/>
          </w:tcPr>
          <w:p w14:paraId="25FCA32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728" w:type="dxa"/>
            <w:vAlign w:val="center"/>
          </w:tcPr>
          <w:p w14:paraId="680B0E24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腰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革</w:t>
            </w:r>
          </w:p>
        </w:tc>
        <w:tc>
          <w:tcPr>
            <w:tcW w:w="4135" w:type="dxa"/>
            <w:vAlign w:val="center"/>
          </w:tcPr>
          <w:p w14:paraId="0B2A5D2A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〃    　　　　　　　　　　　　　　 　 〃</w:t>
            </w:r>
          </w:p>
        </w:tc>
        <w:tc>
          <w:tcPr>
            <w:tcW w:w="2953" w:type="dxa"/>
            <w:vAlign w:val="center"/>
          </w:tcPr>
          <w:p w14:paraId="7344BED0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〃　　　　</w:t>
            </w:r>
          </w:p>
        </w:tc>
      </w:tr>
      <w:tr w:rsidR="000E33E5" w14:paraId="347ACE98" w14:textId="77777777">
        <w:trPr>
          <w:trHeight w:val="444"/>
        </w:trPr>
        <w:tc>
          <w:tcPr>
            <w:tcW w:w="540" w:type="dxa"/>
            <w:vAlign w:val="center"/>
          </w:tcPr>
          <w:p w14:paraId="0CD3F29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728" w:type="dxa"/>
            <w:vAlign w:val="center"/>
          </w:tcPr>
          <w:p w14:paraId="3A0D9A04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市 革</w:t>
            </w:r>
          </w:p>
        </w:tc>
        <w:tc>
          <w:tcPr>
            <w:tcW w:w="4135" w:type="dxa"/>
            <w:vAlign w:val="center"/>
          </w:tcPr>
          <w:p w14:paraId="36DA502A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〃    　　　　　　　　　　　　　　 　 〃</w:t>
            </w:r>
          </w:p>
        </w:tc>
        <w:tc>
          <w:tcPr>
            <w:tcW w:w="2953" w:type="dxa"/>
            <w:vAlign w:val="center"/>
          </w:tcPr>
          <w:p w14:paraId="70422463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〃　　　　</w:t>
            </w:r>
          </w:p>
        </w:tc>
      </w:tr>
      <w:tr w:rsidR="000E33E5" w14:paraId="3EF8FC9D" w14:textId="77777777">
        <w:trPr>
          <w:trHeight w:val="444"/>
        </w:trPr>
        <w:tc>
          <w:tcPr>
            <w:tcW w:w="540" w:type="dxa"/>
            <w:vAlign w:val="center"/>
          </w:tcPr>
          <w:p w14:paraId="665474F5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1728" w:type="dxa"/>
            <w:vAlign w:val="center"/>
          </w:tcPr>
          <w:p w14:paraId="5117CFB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ベロ革</w:t>
            </w:r>
          </w:p>
        </w:tc>
        <w:tc>
          <w:tcPr>
            <w:tcW w:w="4135" w:type="dxa"/>
            <w:vAlign w:val="center"/>
          </w:tcPr>
          <w:p w14:paraId="198985B7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牛ソフト革    　　　　　　　　　　　　　　　　 〃</w:t>
            </w:r>
          </w:p>
        </w:tc>
        <w:tc>
          <w:tcPr>
            <w:tcW w:w="2953" w:type="dxa"/>
            <w:vAlign w:val="center"/>
          </w:tcPr>
          <w:p w14:paraId="4BDB8137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厚さ1.1標準、ロゴ銀箔押し</w:t>
            </w:r>
          </w:p>
        </w:tc>
      </w:tr>
      <w:tr w:rsidR="000E33E5" w14:paraId="0E2E6B95" w14:textId="77777777">
        <w:trPr>
          <w:trHeight w:val="444"/>
        </w:trPr>
        <w:tc>
          <w:tcPr>
            <w:tcW w:w="540" w:type="dxa"/>
            <w:vAlign w:val="center"/>
          </w:tcPr>
          <w:p w14:paraId="70FFE08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1728" w:type="dxa"/>
            <w:vAlign w:val="center"/>
          </w:tcPr>
          <w:p w14:paraId="2354D46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先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裏</w:t>
            </w:r>
          </w:p>
        </w:tc>
        <w:tc>
          <w:tcPr>
            <w:tcW w:w="4135" w:type="dxa"/>
            <w:vAlign w:val="center"/>
          </w:tcPr>
          <w:p w14:paraId="0864A8DE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合成材　　　　　　　　　　　　　　　　　　   〃</w:t>
            </w:r>
          </w:p>
        </w:tc>
        <w:tc>
          <w:tcPr>
            <w:tcW w:w="2953" w:type="dxa"/>
            <w:vAlign w:val="center"/>
          </w:tcPr>
          <w:p w14:paraId="18AF0A64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厚さ0.8標準</w:t>
            </w:r>
          </w:p>
        </w:tc>
      </w:tr>
      <w:tr w:rsidR="000E33E5" w14:paraId="33BEE088" w14:textId="77777777">
        <w:trPr>
          <w:trHeight w:val="444"/>
        </w:trPr>
        <w:tc>
          <w:tcPr>
            <w:tcW w:w="540" w:type="dxa"/>
            <w:vAlign w:val="center"/>
          </w:tcPr>
          <w:p w14:paraId="25E1F10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1728" w:type="dxa"/>
            <w:vAlign w:val="center"/>
          </w:tcPr>
          <w:p w14:paraId="67E82801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腰 裏</w:t>
            </w:r>
          </w:p>
        </w:tc>
        <w:tc>
          <w:tcPr>
            <w:tcW w:w="4135" w:type="dxa"/>
            <w:vAlign w:val="center"/>
          </w:tcPr>
          <w:p w14:paraId="50538A60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〃    　　　　　　　　　　　　　　 　 〃</w:t>
            </w:r>
          </w:p>
        </w:tc>
        <w:tc>
          <w:tcPr>
            <w:tcW w:w="2953" w:type="dxa"/>
            <w:vAlign w:val="center"/>
          </w:tcPr>
          <w:p w14:paraId="2FF060D0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〃　　　　</w:t>
            </w:r>
          </w:p>
        </w:tc>
      </w:tr>
      <w:tr w:rsidR="000E33E5" w14:paraId="2698FC71" w14:textId="77777777">
        <w:trPr>
          <w:trHeight w:val="444"/>
        </w:trPr>
        <w:tc>
          <w:tcPr>
            <w:tcW w:w="540" w:type="dxa"/>
            <w:vAlign w:val="center"/>
          </w:tcPr>
          <w:p w14:paraId="3CB89A7F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1728" w:type="dxa"/>
            <w:vAlign w:val="center"/>
          </w:tcPr>
          <w:p w14:paraId="110BD2D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ベロ裏</w:t>
            </w:r>
          </w:p>
        </w:tc>
        <w:tc>
          <w:tcPr>
            <w:tcW w:w="4135" w:type="dxa"/>
            <w:vAlign w:val="center"/>
          </w:tcPr>
          <w:p w14:paraId="0DA4D16F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〃    　　　　　　　　　　　　　　 　 〃</w:t>
            </w:r>
          </w:p>
        </w:tc>
        <w:tc>
          <w:tcPr>
            <w:tcW w:w="2953" w:type="dxa"/>
            <w:vAlign w:val="center"/>
          </w:tcPr>
          <w:p w14:paraId="070359CF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〃　　　　</w:t>
            </w:r>
          </w:p>
        </w:tc>
      </w:tr>
      <w:tr w:rsidR="000E33E5" w14:paraId="2BCE8DAF" w14:textId="77777777">
        <w:trPr>
          <w:trHeight w:val="444"/>
        </w:trPr>
        <w:tc>
          <w:tcPr>
            <w:tcW w:w="540" w:type="dxa"/>
            <w:vAlign w:val="center"/>
          </w:tcPr>
          <w:p w14:paraId="5619554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1728" w:type="dxa"/>
            <w:vAlign w:val="center"/>
          </w:tcPr>
          <w:p w14:paraId="24E8DFD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履口クッション</w:t>
            </w:r>
          </w:p>
        </w:tc>
        <w:tc>
          <w:tcPr>
            <w:tcW w:w="4135" w:type="dxa"/>
            <w:vAlign w:val="center"/>
          </w:tcPr>
          <w:p w14:paraId="14E09959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ウレタンスポンジ</w:t>
            </w:r>
          </w:p>
        </w:tc>
        <w:tc>
          <w:tcPr>
            <w:tcW w:w="2953" w:type="dxa"/>
            <w:vAlign w:val="center"/>
          </w:tcPr>
          <w:p w14:paraId="07679512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厚さ7.0標準</w:t>
            </w:r>
          </w:p>
        </w:tc>
      </w:tr>
      <w:tr w:rsidR="000E33E5" w14:paraId="0AFB2662" w14:textId="77777777">
        <w:trPr>
          <w:trHeight w:val="444"/>
        </w:trPr>
        <w:tc>
          <w:tcPr>
            <w:tcW w:w="540" w:type="dxa"/>
            <w:vAlign w:val="center"/>
          </w:tcPr>
          <w:p w14:paraId="2E1E4A9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  <w:tc>
          <w:tcPr>
            <w:tcW w:w="1728" w:type="dxa"/>
            <w:vAlign w:val="center"/>
          </w:tcPr>
          <w:p w14:paraId="5B215348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ベロ甲クッション</w:t>
            </w:r>
          </w:p>
        </w:tc>
        <w:tc>
          <w:tcPr>
            <w:tcW w:w="4135" w:type="dxa"/>
            <w:vAlign w:val="center"/>
          </w:tcPr>
          <w:p w14:paraId="2884E0BA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〃</w:t>
            </w:r>
          </w:p>
        </w:tc>
        <w:tc>
          <w:tcPr>
            <w:tcW w:w="2953" w:type="dxa"/>
            <w:vAlign w:val="center"/>
          </w:tcPr>
          <w:p w14:paraId="0CAE04CF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厚さ3.0標準</w:t>
            </w:r>
          </w:p>
        </w:tc>
      </w:tr>
      <w:tr w:rsidR="000E33E5" w14:paraId="05BB6907" w14:textId="77777777">
        <w:trPr>
          <w:trHeight w:val="444"/>
        </w:trPr>
        <w:tc>
          <w:tcPr>
            <w:tcW w:w="540" w:type="dxa"/>
            <w:vAlign w:val="center"/>
          </w:tcPr>
          <w:p w14:paraId="5FFC456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１０</w:t>
            </w:r>
          </w:p>
        </w:tc>
        <w:tc>
          <w:tcPr>
            <w:tcW w:w="1728" w:type="dxa"/>
            <w:vAlign w:val="center"/>
          </w:tcPr>
          <w:p w14:paraId="6BFE9AE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かかと反射材</w:t>
            </w:r>
          </w:p>
        </w:tc>
        <w:tc>
          <w:tcPr>
            <w:tcW w:w="4135" w:type="dxa"/>
            <w:vAlign w:val="center"/>
          </w:tcPr>
          <w:p w14:paraId="2188F1F3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反射材                          　　銀</w:t>
            </w:r>
          </w:p>
        </w:tc>
        <w:tc>
          <w:tcPr>
            <w:tcW w:w="2953" w:type="dxa"/>
            <w:vAlign w:val="center"/>
          </w:tcPr>
          <w:p w14:paraId="1DB6B7F1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芯入り</w:t>
            </w:r>
          </w:p>
        </w:tc>
      </w:tr>
      <w:tr w:rsidR="000E33E5" w14:paraId="21621894" w14:textId="77777777">
        <w:trPr>
          <w:trHeight w:val="444"/>
        </w:trPr>
        <w:tc>
          <w:tcPr>
            <w:tcW w:w="540" w:type="dxa"/>
            <w:vAlign w:val="center"/>
          </w:tcPr>
          <w:p w14:paraId="01B8E82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１１</w:t>
            </w:r>
          </w:p>
        </w:tc>
        <w:tc>
          <w:tcPr>
            <w:tcW w:w="1728" w:type="dxa"/>
            <w:vAlign w:val="center"/>
          </w:tcPr>
          <w:p w14:paraId="2DAF7D0F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はとめ</w:t>
            </w:r>
          </w:p>
        </w:tc>
        <w:tc>
          <w:tcPr>
            <w:tcW w:w="4135" w:type="dxa"/>
            <w:vAlign w:val="center"/>
          </w:tcPr>
          <w:p w14:paraId="405D6E36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真鍮製</w:t>
            </w:r>
          </w:p>
        </w:tc>
        <w:tc>
          <w:tcPr>
            <w:tcW w:w="2953" w:type="dxa"/>
            <w:vAlign w:val="center"/>
          </w:tcPr>
          <w:p w14:paraId="5B59DC37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#300丸</w:t>
            </w:r>
          </w:p>
        </w:tc>
      </w:tr>
      <w:tr w:rsidR="000E33E5" w14:paraId="014A1B82" w14:textId="77777777">
        <w:trPr>
          <w:trHeight w:val="444"/>
        </w:trPr>
        <w:tc>
          <w:tcPr>
            <w:tcW w:w="540" w:type="dxa"/>
            <w:vAlign w:val="center"/>
          </w:tcPr>
          <w:p w14:paraId="4B559D2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１２</w:t>
            </w:r>
          </w:p>
        </w:tc>
        <w:tc>
          <w:tcPr>
            <w:tcW w:w="1728" w:type="dxa"/>
            <w:vAlign w:val="center"/>
          </w:tcPr>
          <w:p w14:paraId="2E7A2A79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甲縫糸</w:t>
            </w:r>
          </w:p>
        </w:tc>
        <w:tc>
          <w:tcPr>
            <w:tcW w:w="4135" w:type="dxa"/>
            <w:vAlign w:val="center"/>
          </w:tcPr>
          <w:p w14:paraId="1FBC26DF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合成繊維糸            　　　 　 グレー</w:t>
            </w:r>
          </w:p>
        </w:tc>
        <w:tc>
          <w:tcPr>
            <w:tcW w:w="2953" w:type="dxa"/>
            <w:vAlign w:val="center"/>
          </w:tcPr>
          <w:p w14:paraId="102BF45C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#20</w:t>
            </w:r>
            <w:r>
              <w:rPr>
                <w:rFonts w:ascii="ＭＳ Ｐ明朝" w:eastAsia="ＭＳ Ｐ明朝" w:hAnsi="ＭＳ Ｐ明朝" w:hint="eastAsia"/>
                <w:sz w:val="22"/>
              </w:rPr>
              <w:t>番手相当</w:t>
            </w:r>
          </w:p>
        </w:tc>
      </w:tr>
      <w:tr w:rsidR="000E33E5" w14:paraId="03EEFEEE" w14:textId="77777777">
        <w:trPr>
          <w:trHeight w:val="444"/>
        </w:trPr>
        <w:tc>
          <w:tcPr>
            <w:tcW w:w="540" w:type="dxa"/>
            <w:vAlign w:val="center"/>
          </w:tcPr>
          <w:p w14:paraId="130DF28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１３</w:t>
            </w:r>
          </w:p>
        </w:tc>
        <w:tc>
          <w:tcPr>
            <w:tcW w:w="1728" w:type="dxa"/>
            <w:vAlign w:val="center"/>
          </w:tcPr>
          <w:p w14:paraId="191E675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月形しん</w:t>
            </w:r>
          </w:p>
        </w:tc>
        <w:tc>
          <w:tcPr>
            <w:tcW w:w="4135" w:type="dxa"/>
            <w:vAlign w:val="center"/>
          </w:tcPr>
          <w:p w14:paraId="3E6F0CFF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再生革</w:t>
            </w:r>
          </w:p>
        </w:tc>
        <w:tc>
          <w:tcPr>
            <w:tcW w:w="2953" w:type="dxa"/>
            <w:vAlign w:val="center"/>
          </w:tcPr>
          <w:p w14:paraId="45525E0D" w14:textId="77777777" w:rsidR="000E33E5" w:rsidRDefault="000E33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33E5" w14:paraId="16EFDC2E" w14:textId="77777777">
        <w:trPr>
          <w:trHeight w:val="444"/>
        </w:trPr>
        <w:tc>
          <w:tcPr>
            <w:tcW w:w="540" w:type="dxa"/>
            <w:vAlign w:val="center"/>
          </w:tcPr>
          <w:p w14:paraId="02B69AA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１４</w:t>
            </w:r>
          </w:p>
        </w:tc>
        <w:tc>
          <w:tcPr>
            <w:tcW w:w="1728" w:type="dxa"/>
            <w:vAlign w:val="center"/>
          </w:tcPr>
          <w:p w14:paraId="32578FE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先しん</w:t>
            </w:r>
          </w:p>
        </w:tc>
        <w:tc>
          <w:tcPr>
            <w:tcW w:w="4135" w:type="dxa"/>
            <w:vAlign w:val="center"/>
          </w:tcPr>
          <w:p w14:paraId="643829DF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強化樹脂製</w:t>
            </w:r>
          </w:p>
        </w:tc>
        <w:tc>
          <w:tcPr>
            <w:tcW w:w="2953" w:type="dxa"/>
            <w:vAlign w:val="center"/>
          </w:tcPr>
          <w:p w14:paraId="59AB2D25" w14:textId="77777777" w:rsidR="000E33E5" w:rsidRDefault="000E33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33E5" w14:paraId="1D5E457C" w14:textId="77777777">
        <w:trPr>
          <w:trHeight w:val="444"/>
        </w:trPr>
        <w:tc>
          <w:tcPr>
            <w:tcW w:w="540" w:type="dxa"/>
            <w:vAlign w:val="center"/>
          </w:tcPr>
          <w:p w14:paraId="0ADE8E3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１５</w:t>
            </w:r>
          </w:p>
        </w:tc>
        <w:tc>
          <w:tcPr>
            <w:tcW w:w="1728" w:type="dxa"/>
            <w:vAlign w:val="center"/>
          </w:tcPr>
          <w:p w14:paraId="170325C8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中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底</w:t>
            </w:r>
          </w:p>
        </w:tc>
        <w:tc>
          <w:tcPr>
            <w:tcW w:w="4135" w:type="dxa"/>
            <w:vAlign w:val="center"/>
          </w:tcPr>
          <w:p w14:paraId="6ECD33E8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合成材</w:t>
            </w:r>
          </w:p>
        </w:tc>
        <w:tc>
          <w:tcPr>
            <w:tcW w:w="2953" w:type="dxa"/>
            <w:vAlign w:val="center"/>
          </w:tcPr>
          <w:p w14:paraId="514D4BB5" w14:textId="77777777" w:rsidR="000E33E5" w:rsidRDefault="000E33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33E5" w14:paraId="732AEDA1" w14:textId="77777777">
        <w:trPr>
          <w:trHeight w:val="444"/>
        </w:trPr>
        <w:tc>
          <w:tcPr>
            <w:tcW w:w="540" w:type="dxa"/>
            <w:vAlign w:val="center"/>
          </w:tcPr>
          <w:p w14:paraId="449C5AA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１６</w:t>
            </w:r>
          </w:p>
        </w:tc>
        <w:tc>
          <w:tcPr>
            <w:tcW w:w="1728" w:type="dxa"/>
            <w:vAlign w:val="center"/>
          </w:tcPr>
          <w:p w14:paraId="3D4E596A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踏抜防止板</w:t>
            </w:r>
          </w:p>
        </w:tc>
        <w:tc>
          <w:tcPr>
            <w:tcW w:w="4135" w:type="dxa"/>
            <w:vAlign w:val="center"/>
          </w:tcPr>
          <w:p w14:paraId="01C8F973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ステンレスバネ鋼</w:t>
            </w:r>
          </w:p>
        </w:tc>
        <w:tc>
          <w:tcPr>
            <w:tcW w:w="2953" w:type="dxa"/>
            <w:vAlign w:val="center"/>
          </w:tcPr>
          <w:p w14:paraId="16165E43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厚さ0.4標準</w:t>
            </w:r>
          </w:p>
        </w:tc>
      </w:tr>
      <w:tr w:rsidR="000E33E5" w14:paraId="63A89C42" w14:textId="77777777">
        <w:trPr>
          <w:trHeight w:val="444"/>
        </w:trPr>
        <w:tc>
          <w:tcPr>
            <w:tcW w:w="540" w:type="dxa"/>
            <w:vAlign w:val="center"/>
          </w:tcPr>
          <w:p w14:paraId="50EB40A9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１７</w:t>
            </w:r>
          </w:p>
        </w:tc>
        <w:tc>
          <w:tcPr>
            <w:tcW w:w="1728" w:type="dxa"/>
            <w:vAlign w:val="center"/>
          </w:tcPr>
          <w:p w14:paraId="6C1C60F1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表底（ミッド）</w:t>
            </w:r>
          </w:p>
        </w:tc>
        <w:tc>
          <w:tcPr>
            <w:tcW w:w="4135" w:type="dxa"/>
            <w:vAlign w:val="center"/>
          </w:tcPr>
          <w:p w14:paraId="17BFFDAE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発泡ポリウレタン　　　　　　　　　　　　ブラック</w:t>
            </w:r>
          </w:p>
        </w:tc>
        <w:tc>
          <w:tcPr>
            <w:tcW w:w="2953" w:type="dxa"/>
            <w:vAlign w:val="center"/>
          </w:tcPr>
          <w:p w14:paraId="3B73C711" w14:textId="77777777" w:rsidR="000E33E5" w:rsidRDefault="00C2615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表－２による</w:t>
            </w:r>
          </w:p>
        </w:tc>
      </w:tr>
      <w:tr w:rsidR="000E33E5" w14:paraId="009B4080" w14:textId="77777777">
        <w:trPr>
          <w:trHeight w:val="444"/>
        </w:trPr>
        <w:tc>
          <w:tcPr>
            <w:tcW w:w="540" w:type="dxa"/>
            <w:vAlign w:val="center"/>
          </w:tcPr>
          <w:p w14:paraId="567F7BF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１８</w:t>
            </w:r>
          </w:p>
        </w:tc>
        <w:tc>
          <w:tcPr>
            <w:tcW w:w="1728" w:type="dxa"/>
            <w:vAlign w:val="center"/>
          </w:tcPr>
          <w:p w14:paraId="73C2E94C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表底（アウト）</w:t>
            </w:r>
          </w:p>
        </w:tc>
        <w:tc>
          <w:tcPr>
            <w:tcW w:w="4135" w:type="dxa"/>
            <w:vAlign w:val="center"/>
          </w:tcPr>
          <w:p w14:paraId="177D0884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〃　　　　　　　　　　　　　 ダークアース</w:t>
            </w:r>
          </w:p>
        </w:tc>
        <w:tc>
          <w:tcPr>
            <w:tcW w:w="2953" w:type="dxa"/>
            <w:vAlign w:val="center"/>
          </w:tcPr>
          <w:p w14:paraId="32BC65D4" w14:textId="77777777" w:rsidR="000E33E5" w:rsidRDefault="000E33E5">
            <w:pPr>
              <w:rPr>
                <w:rFonts w:ascii="ＭＳ Ｐ明朝" w:eastAsia="ＭＳ Ｐ明朝"/>
              </w:rPr>
            </w:pPr>
          </w:p>
        </w:tc>
      </w:tr>
      <w:tr w:rsidR="000E33E5" w14:paraId="4BD56C34" w14:textId="77777777">
        <w:trPr>
          <w:trHeight w:val="444"/>
        </w:trPr>
        <w:tc>
          <w:tcPr>
            <w:tcW w:w="540" w:type="dxa"/>
            <w:vAlign w:val="center"/>
          </w:tcPr>
          <w:p w14:paraId="5F0610B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１９</w:t>
            </w:r>
          </w:p>
        </w:tc>
        <w:tc>
          <w:tcPr>
            <w:tcW w:w="1728" w:type="dxa"/>
            <w:vAlign w:val="center"/>
          </w:tcPr>
          <w:p w14:paraId="06BD233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中　敷</w:t>
            </w:r>
          </w:p>
        </w:tc>
        <w:tc>
          <w:tcPr>
            <w:tcW w:w="4135" w:type="dxa"/>
            <w:vAlign w:val="center"/>
          </w:tcPr>
          <w:p w14:paraId="20FDB4C7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合成材全敷                 　　   黒  </w:t>
            </w:r>
          </w:p>
        </w:tc>
        <w:tc>
          <w:tcPr>
            <w:tcW w:w="2953" w:type="dxa"/>
            <w:vAlign w:val="center"/>
          </w:tcPr>
          <w:p w14:paraId="400CF30F" w14:textId="77777777" w:rsidR="000E33E5" w:rsidRDefault="000E33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33E5" w14:paraId="786BFFA2" w14:textId="77777777">
        <w:trPr>
          <w:trHeight w:val="444"/>
        </w:trPr>
        <w:tc>
          <w:tcPr>
            <w:tcW w:w="540" w:type="dxa"/>
            <w:vAlign w:val="center"/>
          </w:tcPr>
          <w:p w14:paraId="55A4D3F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２０</w:t>
            </w:r>
          </w:p>
        </w:tc>
        <w:tc>
          <w:tcPr>
            <w:tcW w:w="1728" w:type="dxa"/>
            <w:vAlign w:val="center"/>
          </w:tcPr>
          <w:p w14:paraId="2F658D98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靴ひも</w:t>
            </w:r>
          </w:p>
        </w:tc>
        <w:tc>
          <w:tcPr>
            <w:tcW w:w="4135" w:type="dxa"/>
            <w:vAlign w:val="center"/>
          </w:tcPr>
          <w:p w14:paraId="65F5BD49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合成繊維平ひも　　　　　　    黒／グレー</w:t>
            </w:r>
          </w:p>
        </w:tc>
        <w:tc>
          <w:tcPr>
            <w:tcW w:w="2953" w:type="dxa"/>
            <w:vAlign w:val="center"/>
          </w:tcPr>
          <w:p w14:paraId="1F6B74C9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長さ800標準</w:t>
            </w:r>
          </w:p>
        </w:tc>
      </w:tr>
    </w:tbl>
    <w:p w14:paraId="623AE807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08E45041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39E77CD2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00AC4867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C624F2A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283DD7F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7D50B0E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73160195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E47A7BE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0DFAEC2F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E43777A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D4B6A33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4135E924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4C3DCFE9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7A5E0292" w14:textId="77777777" w:rsidR="000E33E5" w:rsidRDefault="00C2615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図－１　外観　　　　　　　　　　　　　　　　　　　　　　</w:t>
      </w:r>
    </w:p>
    <w:p w14:paraId="03958E95" w14:textId="77777777" w:rsidR="000E33E5" w:rsidRDefault="00C2615F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1B8BA134" w14:textId="70B9EBC2" w:rsidR="000E33E5" w:rsidRDefault="00C2615F">
      <w:pPr>
        <w:jc w:val="center"/>
        <w:rPr>
          <w:rFonts w:ascii="ＭＳ Ｐ明朝" w:eastAsia="ＭＳ Ｐ明朝" w:hAnsi="ＭＳ Ｐ明朝"/>
          <w:sz w:val="22"/>
        </w:rPr>
      </w:pPr>
      <w:r>
        <w:rPr>
          <w:noProof/>
        </w:rPr>
        <w:drawing>
          <wp:inline distT="0" distB="0" distL="0" distR="0" wp14:anchorId="28A513D0" wp14:editId="37FFF07E">
            <wp:extent cx="5935980" cy="2910840"/>
            <wp:effectExtent l="0" t="0" r="0" b="0"/>
            <wp:docPr id="1" name="図の枠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40EC6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54A79553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3C18715C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0C1B8F5" w14:textId="77777777" w:rsidR="000E33E5" w:rsidRDefault="00C2615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図－２　底意匠</w:t>
      </w:r>
    </w:p>
    <w:p w14:paraId="72E13D02" w14:textId="77777777" w:rsidR="000E33E5" w:rsidRDefault="000E33E5">
      <w:pPr>
        <w:jc w:val="center"/>
        <w:rPr>
          <w:rFonts w:ascii="ＭＳ Ｐ明朝" w:eastAsia="ＭＳ Ｐ明朝" w:hAnsi="ＭＳ Ｐ明朝"/>
          <w:sz w:val="22"/>
        </w:rPr>
      </w:pPr>
    </w:p>
    <w:p w14:paraId="45EE63CC" w14:textId="70EF5972" w:rsidR="000E33E5" w:rsidRDefault="005C1D47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w:drawing>
          <wp:inline distT="0" distB="0" distL="0" distR="0" wp14:anchorId="2DDB94B6" wp14:editId="191C622F">
            <wp:extent cx="5836920" cy="224028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5C81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F24A113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B441212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D7610E8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5738259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但し、図による各部の形状は多少の相違を認めるものとする。</w:t>
      </w:r>
    </w:p>
    <w:p w14:paraId="1B5C8A18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482A7490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FC69AD8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12F24D7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sectPr w:rsidR="000E33E5">
      <w:footerReference w:type="default" r:id="rId8"/>
      <w:pgSz w:w="11906" w:h="16838"/>
      <w:pgMar w:top="1134" w:right="1134" w:bottom="851" w:left="1418" w:header="851" w:footer="624" w:gutter="0"/>
      <w:pgNumType w:fmt="decimalFullWidth" w:start="0"/>
      <w:cols w:space="720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18B47" w14:textId="77777777" w:rsidR="000E33E5" w:rsidRDefault="00C2615F">
      <w:r>
        <w:separator/>
      </w:r>
    </w:p>
  </w:endnote>
  <w:endnote w:type="continuationSeparator" w:id="0">
    <w:p w14:paraId="5A7E4548" w14:textId="77777777" w:rsidR="000E33E5" w:rsidRDefault="00C2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6CDCA" w14:textId="77777777" w:rsidR="000E33E5" w:rsidRDefault="00C2615F">
    <w:pPr>
      <w:pStyle w:val="a4"/>
      <w:tabs>
        <w:tab w:val="left" w:pos="2805"/>
        <w:tab w:val="center" w:pos="4819"/>
      </w:tabs>
      <w:jc w:val="left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rFonts w:hint="eastAsia"/>
        <w:lang w:val="ja-JP"/>
      </w:rPr>
      <w:t>１</w:t>
    </w:r>
    <w:r>
      <w:fldChar w:fldCharType="end"/>
    </w:r>
  </w:p>
  <w:p w14:paraId="58018A49" w14:textId="77777777" w:rsidR="000E33E5" w:rsidRDefault="000E33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0E857" w14:textId="77777777" w:rsidR="000E33E5" w:rsidRDefault="00C2615F">
      <w:r>
        <w:separator/>
      </w:r>
    </w:p>
  </w:footnote>
  <w:footnote w:type="continuationSeparator" w:id="0">
    <w:p w14:paraId="64A1101E" w14:textId="77777777" w:rsidR="000E33E5" w:rsidRDefault="00C26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33E5"/>
    <w:rsid w:val="00172A27"/>
    <w:rsid w:val="0018691A"/>
    <w:rsid w:val="00277B46"/>
    <w:rsid w:val="00450D95"/>
    <w:rsid w:val="005C1D47"/>
    <w:rsid w:val="00632FB7"/>
    <w:rsid w:val="00947FFB"/>
    <w:rsid w:val="00A23694"/>
    <w:rsid w:val="00C2615F"/>
    <w:rsid w:val="00F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8A40999"/>
  <w15:chartTrackingRefBased/>
  <w15:docId w15:val="{316811AF-6F90-4075-B24A-1B8AF67E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rFonts w:eastAsia="ＭＳ ゴシック"/>
      <w:kern w:val="2"/>
      <w:sz w:val="21"/>
    </w:rPr>
  </w:style>
  <w:style w:type="character" w:customStyle="1" w:styleId="a5">
    <w:name w:val="ヘッダー (文字)"/>
    <w:link w:val="a6"/>
    <w:uiPriority w:val="99"/>
    <w:rPr>
      <w:rFonts w:eastAsia="ＭＳ ゴシック"/>
      <w:kern w:val="2"/>
      <w:sz w:val="21"/>
    </w:rPr>
  </w:style>
  <w:style w:type="character" w:styleId="a7">
    <w:name w:val="page number"/>
    <w:basedOn w:val="a0"/>
    <w:uiPriority w:val="99"/>
    <w:unhideWhenUsed/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2430</Words>
  <Characters>1275</Characters>
  <Application>Microsoft Office Word</Application>
  <DocSecurity>0</DocSecurity>
  <PresentationFormat/>
  <Lines>10</Lines>
  <Paragraphs>7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仕様書番号</vt:lpstr>
    </vt:vector>
  </TitlesOfParts>
  <Manager/>
  <Company>MouseComputer PC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仕様書番号</dc:title>
  <dc:subject/>
  <dc:creator>粂孝臣</dc:creator>
  <cp:keywords/>
  <dc:description/>
  <cp:lastModifiedBy>Kyoto</cp:lastModifiedBy>
  <cp:revision>2</cp:revision>
  <cp:lastPrinted>2004-12-25T08:01:00Z</cp:lastPrinted>
  <dcterms:created xsi:type="dcterms:W3CDTF">2021-10-26T07:59:00Z</dcterms:created>
  <dcterms:modified xsi:type="dcterms:W3CDTF">2021-10-26T07:59:00Z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