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7E13" w14:textId="77777777" w:rsidR="00F36021" w:rsidRDefault="00795589">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見積依頼</w:t>
      </w:r>
    </w:p>
    <w:p w14:paraId="4F148794" w14:textId="77777777" w:rsidR="00F36021" w:rsidRDefault="00F36021">
      <w:pPr>
        <w:rPr>
          <w:rFonts w:ascii="ＭＳ ゴシック" w:eastAsia="ＭＳ ゴシック" w:hAnsi="ＭＳ ゴシック"/>
          <w:sz w:val="28"/>
          <w:szCs w:val="28"/>
        </w:rPr>
      </w:pPr>
    </w:p>
    <w:p w14:paraId="61A20929" w14:textId="77777777" w:rsidR="00F36021" w:rsidRDefault="00795589">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交通局自動車部運輸課</w:t>
      </w:r>
    </w:p>
    <w:p w14:paraId="20466647" w14:textId="77777777" w:rsidR="00F36021" w:rsidRDefault="00795589">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（担当：市田）</w:t>
      </w:r>
    </w:p>
    <w:p w14:paraId="47CE7959" w14:textId="77777777" w:rsidR="00F36021" w:rsidRDefault="00795589">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京都市右京区太秦下刑部町</w:t>
      </w:r>
      <w:r>
        <w:rPr>
          <w:rFonts w:ascii="ＭＳ ゴシック" w:eastAsia="ＭＳ ゴシック" w:hAnsi="ＭＳ ゴシック"/>
          <w:sz w:val="24"/>
          <w:szCs w:val="24"/>
        </w:rPr>
        <w:t>12</w:t>
      </w:r>
    </w:p>
    <w:p w14:paraId="57123714" w14:textId="77777777" w:rsidR="00F36021" w:rsidRDefault="00795589">
      <w:pPr>
        <w:ind w:firstLineChars="2200" w:firstLine="5280"/>
        <w:rPr>
          <w:rFonts w:ascii="ＭＳ ゴシック" w:eastAsia="ＭＳ ゴシック" w:hAnsi="ＭＳ ゴシック"/>
          <w:sz w:val="24"/>
          <w:szCs w:val="24"/>
        </w:rPr>
      </w:pPr>
      <w:r>
        <w:rPr>
          <w:rFonts w:ascii="ＭＳ ゴシック" w:eastAsia="ＭＳ ゴシック" w:hAnsi="ＭＳ ゴシック"/>
          <w:sz w:val="24"/>
          <w:szCs w:val="24"/>
        </w:rPr>
        <w:t>TEL</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075)863-5137</w:t>
      </w:r>
    </w:p>
    <w:p w14:paraId="70D7DBBF" w14:textId="77777777" w:rsidR="00F36021" w:rsidRDefault="00795589">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F</w:t>
      </w:r>
      <w:r>
        <w:rPr>
          <w:rFonts w:ascii="ＭＳ ゴシック" w:eastAsia="ＭＳ ゴシック" w:hAnsi="ＭＳ ゴシック"/>
          <w:sz w:val="24"/>
          <w:szCs w:val="24"/>
        </w:rPr>
        <w:t>AX</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075)863-5128</w:t>
      </w:r>
    </w:p>
    <w:p w14:paraId="2416144B" w14:textId="77777777" w:rsidR="00F36021" w:rsidRDefault="00F36021">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576"/>
        <w:gridCol w:w="1971"/>
        <w:gridCol w:w="3118"/>
        <w:gridCol w:w="1418"/>
        <w:gridCol w:w="1411"/>
      </w:tblGrid>
      <w:tr w:rsidR="00F36021" w14:paraId="05706F30" w14:textId="77777777">
        <w:tc>
          <w:tcPr>
            <w:tcW w:w="576" w:type="dxa"/>
            <w:vAlign w:val="center"/>
          </w:tcPr>
          <w:p w14:paraId="7E1535EB"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N</w:t>
            </w:r>
            <w:r>
              <w:rPr>
                <w:rFonts w:ascii="ＭＳ ゴシック" w:eastAsia="ＭＳ ゴシック" w:hAnsi="ＭＳ ゴシック"/>
                <w:szCs w:val="21"/>
              </w:rPr>
              <w:t>o.</w:t>
            </w:r>
          </w:p>
        </w:tc>
        <w:tc>
          <w:tcPr>
            <w:tcW w:w="1971" w:type="dxa"/>
            <w:vAlign w:val="center"/>
          </w:tcPr>
          <w:p w14:paraId="0EC26CD0"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品　名</w:t>
            </w:r>
          </w:p>
        </w:tc>
        <w:tc>
          <w:tcPr>
            <w:tcW w:w="3118" w:type="dxa"/>
            <w:vAlign w:val="center"/>
          </w:tcPr>
          <w:p w14:paraId="53D52587"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品番・規格等</w:t>
            </w:r>
          </w:p>
        </w:tc>
        <w:tc>
          <w:tcPr>
            <w:tcW w:w="1418" w:type="dxa"/>
            <w:vAlign w:val="center"/>
          </w:tcPr>
          <w:p w14:paraId="330D8E33"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数　量</w:t>
            </w:r>
          </w:p>
        </w:tc>
        <w:tc>
          <w:tcPr>
            <w:tcW w:w="1411" w:type="dxa"/>
            <w:vAlign w:val="center"/>
          </w:tcPr>
          <w:p w14:paraId="2A15126B"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備　考</w:t>
            </w:r>
          </w:p>
        </w:tc>
      </w:tr>
      <w:tr w:rsidR="00F36021" w14:paraId="389D1824" w14:textId="77777777">
        <w:trPr>
          <w:trHeight w:val="1676"/>
        </w:trPr>
        <w:tc>
          <w:tcPr>
            <w:tcW w:w="576" w:type="dxa"/>
            <w:vAlign w:val="center"/>
          </w:tcPr>
          <w:p w14:paraId="45662F85"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1</w:t>
            </w:r>
          </w:p>
        </w:tc>
        <w:tc>
          <w:tcPr>
            <w:tcW w:w="1971" w:type="dxa"/>
            <w:vAlign w:val="center"/>
          </w:tcPr>
          <w:p w14:paraId="7C39EC29" w14:textId="2ACAD53D" w:rsidR="00795589" w:rsidRDefault="00C52163" w:rsidP="00795589">
            <w:pPr>
              <w:jc w:val="center"/>
              <w:rPr>
                <w:rFonts w:ascii="ＭＳ ゴシック" w:eastAsia="ＭＳ ゴシック" w:hAnsi="ＭＳ ゴシック"/>
                <w:szCs w:val="21"/>
              </w:rPr>
            </w:pPr>
            <w:r w:rsidRPr="00C52163">
              <w:rPr>
                <w:rFonts w:ascii="ＭＳ ゴシック" w:eastAsia="ＭＳ ゴシック" w:hAnsi="ＭＳ ゴシック"/>
                <w:szCs w:val="21"/>
              </w:rPr>
              <w:t>HDDケース</w:t>
            </w:r>
          </w:p>
        </w:tc>
        <w:tc>
          <w:tcPr>
            <w:tcW w:w="3118" w:type="dxa"/>
            <w:vAlign w:val="center"/>
          </w:tcPr>
          <w:p w14:paraId="5525E1D8" w14:textId="4B3D62E7" w:rsidR="00F36021" w:rsidRDefault="00C52163">
            <w:pPr>
              <w:jc w:val="center"/>
              <w:rPr>
                <w:rFonts w:ascii="ＭＳ ゴシック" w:eastAsia="ＭＳ ゴシック" w:hAnsi="ＭＳ ゴシック"/>
                <w:szCs w:val="21"/>
              </w:rPr>
            </w:pPr>
            <w:r>
              <w:rPr>
                <w:rFonts w:ascii="ＭＳ ゴシック" w:eastAsia="ＭＳ ゴシック" w:hAnsi="ＭＳ ゴシック" w:hint="eastAsia"/>
                <w:szCs w:val="21"/>
              </w:rPr>
              <w:t>UGREEN</w:t>
            </w:r>
          </w:p>
          <w:p w14:paraId="7B0B4824" w14:textId="09F36439"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2.5インチ</w:t>
            </w:r>
            <w:r w:rsidR="00C52163">
              <w:rPr>
                <w:rFonts w:ascii="ＭＳ ゴシック" w:eastAsia="ＭＳ ゴシック" w:hAnsi="ＭＳ ゴシック" w:hint="eastAsia"/>
                <w:szCs w:val="21"/>
              </w:rPr>
              <w:t>HDDケース</w:t>
            </w:r>
          </w:p>
          <w:p w14:paraId="5AA2B501" w14:textId="22EB91F0" w:rsidR="00795589" w:rsidRDefault="00C52163">
            <w:pPr>
              <w:jc w:val="center"/>
              <w:rPr>
                <w:rFonts w:ascii="ＭＳ ゴシック" w:eastAsia="ＭＳ ゴシック" w:hAnsi="ＭＳ ゴシック"/>
                <w:szCs w:val="21"/>
              </w:rPr>
            </w:pPr>
            <w:r w:rsidRPr="00C52163">
              <w:rPr>
                <w:rFonts w:ascii="ＭＳ ゴシック" w:eastAsia="ＭＳ ゴシック" w:hAnsi="ＭＳ ゴシック"/>
                <w:szCs w:val="21"/>
              </w:rPr>
              <w:t>USB</w:t>
            </w:r>
            <w:r>
              <w:rPr>
                <w:rFonts w:ascii="ＭＳ ゴシック" w:eastAsia="ＭＳ ゴシック" w:hAnsi="ＭＳ ゴシック" w:hint="eastAsia"/>
                <w:szCs w:val="21"/>
              </w:rPr>
              <w:t xml:space="preserve"> </w:t>
            </w:r>
            <w:r w:rsidRPr="00C52163">
              <w:rPr>
                <w:rFonts w:ascii="ＭＳ ゴシック" w:eastAsia="ＭＳ ゴシック" w:hAnsi="ＭＳ ゴシック"/>
                <w:szCs w:val="21"/>
              </w:rPr>
              <w:t>3.0接続</w:t>
            </w:r>
          </w:p>
        </w:tc>
        <w:tc>
          <w:tcPr>
            <w:tcW w:w="1418" w:type="dxa"/>
            <w:vAlign w:val="center"/>
          </w:tcPr>
          <w:p w14:paraId="2F06DD01" w14:textId="7DD3C3C6"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10個</w:t>
            </w:r>
          </w:p>
        </w:tc>
        <w:tc>
          <w:tcPr>
            <w:tcW w:w="1411" w:type="dxa"/>
            <w:vAlign w:val="center"/>
          </w:tcPr>
          <w:p w14:paraId="35592995" w14:textId="77777777" w:rsidR="00F36021" w:rsidRDefault="00795589">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r>
    </w:tbl>
    <w:p w14:paraId="7DB3DCD7" w14:textId="77777777" w:rsidR="00F36021" w:rsidRDefault="00F36021">
      <w:pPr>
        <w:rPr>
          <w:rFonts w:ascii="ＭＳ ゴシック" w:eastAsia="ＭＳ ゴシック" w:hAnsi="ＭＳ ゴシック"/>
          <w:sz w:val="24"/>
          <w:szCs w:val="24"/>
        </w:rPr>
      </w:pPr>
    </w:p>
    <w:p w14:paraId="782C140C" w14:textId="77777777" w:rsidR="00F36021" w:rsidRDefault="00795589">
      <w:pPr>
        <w:rPr>
          <w:rFonts w:ascii="ＭＳ ゴシック" w:eastAsia="ＭＳ ゴシック" w:hAnsi="ＭＳ ゴシック"/>
          <w:sz w:val="24"/>
          <w:szCs w:val="24"/>
        </w:rPr>
      </w:pPr>
      <w:r>
        <w:rPr>
          <w:rFonts w:ascii="ＭＳ ゴシック" w:eastAsia="ＭＳ ゴシック" w:hAnsi="ＭＳ ゴシック" w:hint="eastAsia"/>
          <w:sz w:val="24"/>
          <w:szCs w:val="24"/>
        </w:rPr>
        <w:t>納品場所：交通局自動車部運輸課</w:t>
      </w:r>
    </w:p>
    <w:p w14:paraId="4E09F896" w14:textId="77777777" w:rsidR="00F36021" w:rsidRDefault="00795589">
      <w:pPr>
        <w:ind w:firstLineChars="500" w:firstLine="1200"/>
        <w:rPr>
          <w:rFonts w:ascii="ＭＳ ゴシック" w:eastAsia="ＭＳ ゴシック" w:hAnsi="ＭＳ ゴシック"/>
          <w:sz w:val="24"/>
          <w:szCs w:val="24"/>
        </w:rPr>
      </w:pPr>
      <w:r>
        <w:rPr>
          <w:rFonts w:ascii="ＭＳ ゴシック" w:eastAsia="ＭＳ ゴシック" w:hAnsi="ＭＳ ゴシック" w:hint="eastAsia"/>
          <w:sz w:val="24"/>
          <w:szCs w:val="24"/>
        </w:rPr>
        <w:t>京都市右京区太秦下刑部町</w:t>
      </w:r>
      <w:r>
        <w:rPr>
          <w:rFonts w:ascii="ＭＳ ゴシック" w:eastAsia="ＭＳ ゴシック" w:hAnsi="ＭＳ ゴシック"/>
          <w:sz w:val="24"/>
          <w:szCs w:val="24"/>
        </w:rPr>
        <w:t>12</w:t>
      </w:r>
      <w:r>
        <w:rPr>
          <w:rFonts w:ascii="ＭＳ ゴシック" w:eastAsia="ＭＳ ゴシック" w:hAnsi="ＭＳ ゴシック" w:hint="eastAsia"/>
          <w:sz w:val="24"/>
          <w:szCs w:val="24"/>
        </w:rPr>
        <w:t>（サンサ右京４階）</w:t>
      </w:r>
    </w:p>
    <w:p w14:paraId="6F925F71" w14:textId="77777777" w:rsidR="00F36021" w:rsidRDefault="00F36021">
      <w:pPr>
        <w:rPr>
          <w:rFonts w:ascii="ＭＳ ゴシック" w:eastAsia="ＭＳ ゴシック" w:hAnsi="ＭＳ ゴシック"/>
          <w:sz w:val="24"/>
          <w:szCs w:val="24"/>
        </w:rPr>
      </w:pPr>
    </w:p>
    <w:p w14:paraId="35FB7F64" w14:textId="77777777" w:rsidR="006F0730" w:rsidRDefault="006F0730">
      <w:pPr>
        <w:rPr>
          <w:rFonts w:ascii="ＭＳ ゴシック" w:eastAsia="ＭＳ ゴシック" w:hAnsi="ＭＳ ゴシック" w:hint="eastAsia"/>
          <w:sz w:val="24"/>
          <w:szCs w:val="24"/>
        </w:rPr>
      </w:pPr>
    </w:p>
    <w:p w14:paraId="2D2B0DCD" w14:textId="77777777" w:rsidR="006F0730" w:rsidRPr="006F0730" w:rsidRDefault="006F0730" w:rsidP="006F0730">
      <w:pPr>
        <w:rPr>
          <w:rFonts w:ascii="ＭＳ ゴシック" w:eastAsia="ＭＳ ゴシック" w:hAnsi="ＭＳ ゴシック"/>
          <w:sz w:val="24"/>
          <w:szCs w:val="24"/>
        </w:rPr>
      </w:pPr>
      <w:r w:rsidRPr="006F0730">
        <w:rPr>
          <w:rFonts w:ascii="ＭＳ ゴシック" w:eastAsia="ＭＳ ゴシック" w:hAnsi="ＭＳ ゴシック" w:hint="eastAsia"/>
          <w:sz w:val="24"/>
          <w:szCs w:val="24"/>
        </w:rPr>
        <w:t>※　見積書はＦＡＸで御送付ください。</w:t>
      </w:r>
    </w:p>
    <w:p w14:paraId="67BD2A7E" w14:textId="77777777" w:rsidR="006F0730" w:rsidRPr="006F0730" w:rsidRDefault="006F0730" w:rsidP="006F0730">
      <w:pPr>
        <w:rPr>
          <w:rFonts w:ascii="ＭＳ ゴシック" w:eastAsia="ＭＳ ゴシック" w:hAnsi="ＭＳ ゴシック"/>
          <w:sz w:val="24"/>
          <w:szCs w:val="24"/>
        </w:rPr>
      </w:pPr>
      <w:r w:rsidRPr="006F0730">
        <w:rPr>
          <w:rFonts w:ascii="ＭＳ ゴシック" w:eastAsia="ＭＳ ゴシック" w:hAnsi="ＭＳ ゴシック" w:hint="eastAsia"/>
          <w:sz w:val="24"/>
          <w:szCs w:val="24"/>
        </w:rPr>
        <w:t xml:space="preserve">　　見積書のあて先は「京都市公営企業管理者交通局長」としてください。</w:t>
      </w:r>
    </w:p>
    <w:p w14:paraId="5F140661" w14:textId="77777777" w:rsidR="006F0730" w:rsidRPr="006F0730" w:rsidRDefault="006F0730" w:rsidP="006F0730">
      <w:pPr>
        <w:rPr>
          <w:rFonts w:ascii="ＭＳ ゴシック" w:eastAsia="ＭＳ ゴシック" w:hAnsi="ＭＳ ゴシック"/>
          <w:sz w:val="24"/>
          <w:szCs w:val="24"/>
        </w:rPr>
      </w:pPr>
      <w:r w:rsidRPr="006F0730">
        <w:rPr>
          <w:rFonts w:ascii="ＭＳ ゴシック" w:eastAsia="ＭＳ ゴシック" w:hAnsi="ＭＳ ゴシック" w:hint="eastAsia"/>
          <w:sz w:val="24"/>
          <w:szCs w:val="24"/>
        </w:rPr>
        <w:t>※　契約となった業者の方にのみ御連絡いたしますので御了承ください。</w:t>
      </w:r>
    </w:p>
    <w:p w14:paraId="5D934000" w14:textId="1E459294" w:rsidR="006F0730" w:rsidRPr="006F0730" w:rsidRDefault="006F0730" w:rsidP="006F0730">
      <w:pPr>
        <w:rPr>
          <w:rFonts w:ascii="ＭＳ ゴシック" w:eastAsia="ＭＳ ゴシック" w:hAnsi="ＭＳ ゴシック" w:hint="eastAsia"/>
          <w:sz w:val="24"/>
          <w:szCs w:val="24"/>
        </w:rPr>
      </w:pPr>
      <w:r w:rsidRPr="006F0730">
        <w:rPr>
          <w:rFonts w:ascii="ＭＳ ゴシック" w:eastAsia="ＭＳ ゴシック" w:hAnsi="ＭＳ ゴシック" w:hint="eastAsia"/>
          <w:sz w:val="24"/>
          <w:szCs w:val="24"/>
        </w:rPr>
        <w:t>※　入札参加有資格者のみ御参加いただけます。</w:t>
      </w:r>
    </w:p>
    <w:sectPr w:rsidR="006F0730" w:rsidRPr="006F073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21"/>
    <w:rsid w:val="006F0730"/>
    <w:rsid w:val="00784893"/>
    <w:rsid w:val="00795589"/>
    <w:rsid w:val="00C52163"/>
    <w:rsid w:val="00F36021"/>
    <w:rsid w:val="00F53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E23791"/>
  <w15:chartTrackingRefBased/>
  <w15:docId w15:val="{047F1E81-5E2D-42C0-9F6B-26557994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7</cp:revision>
  <dcterms:created xsi:type="dcterms:W3CDTF">2024-04-04T06:02:00Z</dcterms:created>
  <dcterms:modified xsi:type="dcterms:W3CDTF">2026-09-08T03:15:00Z</dcterms:modified>
</cp:coreProperties>
</file>